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9DC83" w14:textId="77777777" w:rsidR="008041B6" w:rsidRPr="00761FA3" w:rsidRDefault="007014DD" w:rsidP="008041B6">
      <w:pPr>
        <w:pStyle w:val="2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761FA3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 xml:space="preserve">Характеристика профессиональной деятельности участника </w:t>
      </w:r>
      <w:r w:rsidR="008041B6" w:rsidRPr="00761FA3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 xml:space="preserve">Всероссийского конкурса профессионального мастерства </w:t>
      </w:r>
    </w:p>
    <w:p w14:paraId="00A7E886" w14:textId="6F56196A" w:rsidR="007014DD" w:rsidRPr="00761FA3" w:rsidRDefault="008041B6" w:rsidP="008041B6">
      <w:pPr>
        <w:pStyle w:val="2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  <w:r w:rsidRPr="00761FA3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«Педагог-психолог – 2025»</w:t>
      </w:r>
      <w:r w:rsidR="00254BBA" w:rsidRPr="00761FA3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 xml:space="preserve"> </w:t>
      </w:r>
    </w:p>
    <w:p w14:paraId="321B68B7" w14:textId="77777777" w:rsidR="009A3677" w:rsidRPr="00761FA3" w:rsidRDefault="009A3677" w:rsidP="009A3677">
      <w:pPr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761FA3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БЛАГОВСКОЙ ЕВГЕНИИ ВАСИЛЬЕВНЫ,</w:t>
      </w:r>
    </w:p>
    <w:p w14:paraId="60A354A3" w14:textId="30B9F092" w:rsidR="009A3677" w:rsidRPr="00761FA3" w:rsidRDefault="009A3677" w:rsidP="009A3677">
      <w:pPr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761FA3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педагога-психолога МБОУ «СОШ №13 г. Горно-Алтайска»</w:t>
      </w:r>
      <w:r w:rsidR="008041B6" w:rsidRPr="00761FA3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 xml:space="preserve"> Республики Алтай</w:t>
      </w:r>
    </w:p>
    <w:p w14:paraId="495C4B8D" w14:textId="77777777" w:rsidR="008041B6" w:rsidRPr="00761FA3" w:rsidRDefault="008041B6" w:rsidP="00F86ECD">
      <w:pPr>
        <w:pStyle w:val="2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BCB1E" w14:textId="35459470" w:rsidR="007014DD" w:rsidRPr="00761FA3" w:rsidRDefault="004A3747" w:rsidP="00F86ECD">
      <w:pPr>
        <w:pStyle w:val="2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61FA3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7014DD" w:rsidRPr="00761FA3">
        <w:rPr>
          <w:rFonts w:ascii="Times New Roman" w:hAnsi="Times New Roman" w:cs="Times New Roman"/>
          <w:b/>
          <w:bCs/>
          <w:sz w:val="24"/>
          <w:szCs w:val="24"/>
        </w:rPr>
        <w:t>Сведения о профессиональном образовании и дополнительн</w:t>
      </w:r>
      <w:r w:rsidR="00882FF3" w:rsidRPr="00761FA3">
        <w:rPr>
          <w:rFonts w:ascii="Times New Roman" w:hAnsi="Times New Roman" w:cs="Times New Roman"/>
          <w:b/>
          <w:bCs/>
          <w:sz w:val="24"/>
          <w:szCs w:val="24"/>
        </w:rPr>
        <w:t>ом профессиональном образовании</w:t>
      </w:r>
    </w:p>
    <w:p w14:paraId="154C0382" w14:textId="77777777" w:rsidR="0010626F" w:rsidRPr="00761FA3" w:rsidRDefault="0010626F" w:rsidP="00F86ECD">
      <w:pPr>
        <w:pStyle w:val="2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F6241" w14:textId="77777777" w:rsidR="007014DD" w:rsidRPr="00761FA3" w:rsidRDefault="007014DD" w:rsidP="00F86ECD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FA3">
        <w:rPr>
          <w:rFonts w:ascii="Times New Roman" w:hAnsi="Times New Roman" w:cs="Times New Roman"/>
          <w:b/>
          <w:bCs/>
          <w:i/>
          <w:sz w:val="24"/>
          <w:szCs w:val="24"/>
        </w:rPr>
        <w:t>Сведения о профессиональном образовании</w:t>
      </w:r>
      <w:r w:rsidRPr="00761FA3">
        <w:rPr>
          <w:rFonts w:ascii="Times New Roman" w:hAnsi="Times New Roman" w:cs="Times New Roman"/>
          <w:i/>
          <w:sz w:val="24"/>
          <w:szCs w:val="24"/>
        </w:rPr>
        <w:t>:</w:t>
      </w:r>
    </w:p>
    <w:p w14:paraId="257FC38C" w14:textId="11D4FE44" w:rsidR="007014DD" w:rsidRPr="00761FA3" w:rsidRDefault="007014DD" w:rsidP="00F86ECD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b/>
          <w:sz w:val="24"/>
          <w:szCs w:val="24"/>
        </w:rPr>
        <w:t xml:space="preserve">- 2004 г., </w:t>
      </w:r>
      <w:r w:rsidR="0010626F" w:rsidRPr="00761FA3">
        <w:rPr>
          <w:rFonts w:ascii="Times New Roman" w:hAnsi="Times New Roman" w:cs="Times New Roman"/>
          <w:sz w:val="24"/>
          <w:szCs w:val="24"/>
        </w:rPr>
        <w:t>Горно-Алтайский педаг</w:t>
      </w:r>
      <w:r w:rsidR="00DA657F" w:rsidRPr="00761FA3">
        <w:rPr>
          <w:rFonts w:ascii="Times New Roman" w:hAnsi="Times New Roman" w:cs="Times New Roman"/>
          <w:sz w:val="24"/>
          <w:szCs w:val="24"/>
        </w:rPr>
        <w:t>ог</w:t>
      </w:r>
      <w:r w:rsidR="0010626F" w:rsidRPr="00761FA3">
        <w:rPr>
          <w:rFonts w:ascii="Times New Roman" w:hAnsi="Times New Roman" w:cs="Times New Roman"/>
          <w:sz w:val="24"/>
          <w:szCs w:val="24"/>
        </w:rPr>
        <w:t>ич</w:t>
      </w:r>
      <w:r w:rsidR="00DA657F" w:rsidRPr="00761FA3">
        <w:rPr>
          <w:rFonts w:ascii="Times New Roman" w:hAnsi="Times New Roman" w:cs="Times New Roman"/>
          <w:sz w:val="24"/>
          <w:szCs w:val="24"/>
        </w:rPr>
        <w:t>е</w:t>
      </w:r>
      <w:r w:rsidR="0010626F" w:rsidRPr="00761FA3">
        <w:rPr>
          <w:rFonts w:ascii="Times New Roman" w:hAnsi="Times New Roman" w:cs="Times New Roman"/>
          <w:sz w:val="24"/>
          <w:szCs w:val="24"/>
        </w:rPr>
        <w:t>с</w:t>
      </w:r>
      <w:r w:rsidR="00DA657F" w:rsidRPr="00761FA3">
        <w:rPr>
          <w:rFonts w:ascii="Times New Roman" w:hAnsi="Times New Roman" w:cs="Times New Roman"/>
          <w:sz w:val="24"/>
          <w:szCs w:val="24"/>
        </w:rPr>
        <w:t>к</w:t>
      </w:r>
      <w:r w:rsidR="0010626F" w:rsidRPr="00761FA3">
        <w:rPr>
          <w:rFonts w:ascii="Times New Roman" w:hAnsi="Times New Roman" w:cs="Times New Roman"/>
          <w:sz w:val="24"/>
          <w:szCs w:val="24"/>
        </w:rPr>
        <w:t>ий колледж</w:t>
      </w:r>
      <w:r w:rsidR="009713B5" w:rsidRPr="00761FA3">
        <w:rPr>
          <w:rFonts w:ascii="Times New Roman" w:hAnsi="Times New Roman" w:cs="Times New Roman"/>
          <w:sz w:val="24"/>
          <w:szCs w:val="24"/>
        </w:rPr>
        <w:t>, учитель начальных классов с дополнительной подготовкой в области педагогики дополнительного образования;</w:t>
      </w:r>
    </w:p>
    <w:p w14:paraId="317D955F" w14:textId="5CD8D968" w:rsidR="007014DD" w:rsidRPr="00761FA3" w:rsidRDefault="007014DD" w:rsidP="00F86ECD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b/>
          <w:sz w:val="24"/>
          <w:szCs w:val="24"/>
        </w:rPr>
        <w:t>- 200</w:t>
      </w:r>
      <w:r w:rsidR="009713B5" w:rsidRPr="00761FA3">
        <w:rPr>
          <w:rFonts w:ascii="Times New Roman" w:hAnsi="Times New Roman" w:cs="Times New Roman"/>
          <w:b/>
          <w:sz w:val="24"/>
          <w:szCs w:val="24"/>
        </w:rPr>
        <w:t>9</w:t>
      </w:r>
      <w:r w:rsidRPr="00761FA3">
        <w:rPr>
          <w:rFonts w:ascii="Times New Roman" w:hAnsi="Times New Roman" w:cs="Times New Roman"/>
          <w:b/>
          <w:sz w:val="24"/>
          <w:szCs w:val="24"/>
        </w:rPr>
        <w:t> г.,</w:t>
      </w:r>
      <w:r w:rsidR="009713B5" w:rsidRPr="00761FA3">
        <w:rPr>
          <w:rFonts w:ascii="Times New Roman" w:hAnsi="Times New Roman" w:cs="Times New Roman"/>
          <w:sz w:val="24"/>
          <w:szCs w:val="24"/>
        </w:rPr>
        <w:t> Горно-</w:t>
      </w:r>
      <w:r w:rsidRPr="00761FA3">
        <w:rPr>
          <w:rFonts w:ascii="Times New Roman" w:hAnsi="Times New Roman" w:cs="Times New Roman"/>
          <w:sz w:val="24"/>
          <w:szCs w:val="24"/>
        </w:rPr>
        <w:t xml:space="preserve">Алтайский </w:t>
      </w:r>
      <w:r w:rsidR="009713B5" w:rsidRPr="00761FA3">
        <w:rPr>
          <w:rFonts w:ascii="Times New Roman" w:hAnsi="Times New Roman" w:cs="Times New Roman"/>
          <w:sz w:val="24"/>
          <w:szCs w:val="24"/>
        </w:rPr>
        <w:t>г</w:t>
      </w:r>
      <w:r w:rsidRPr="00761FA3">
        <w:rPr>
          <w:rFonts w:ascii="Times New Roman" w:hAnsi="Times New Roman" w:cs="Times New Roman"/>
          <w:sz w:val="24"/>
          <w:szCs w:val="24"/>
        </w:rPr>
        <w:t>осу</w:t>
      </w:r>
      <w:r w:rsidR="008D06F3" w:rsidRPr="00761FA3">
        <w:rPr>
          <w:rFonts w:ascii="Times New Roman" w:hAnsi="Times New Roman" w:cs="Times New Roman"/>
          <w:sz w:val="24"/>
          <w:szCs w:val="24"/>
        </w:rPr>
        <w:t>дарственный</w:t>
      </w:r>
      <w:r w:rsidR="009713B5" w:rsidRPr="00761FA3">
        <w:rPr>
          <w:rFonts w:ascii="Times New Roman" w:hAnsi="Times New Roman" w:cs="Times New Roman"/>
          <w:sz w:val="24"/>
          <w:szCs w:val="24"/>
        </w:rPr>
        <w:t xml:space="preserve"> университет, педагог- психолог;</w:t>
      </w:r>
    </w:p>
    <w:p w14:paraId="1723993D" w14:textId="01AB898D" w:rsidR="009713B5" w:rsidRPr="00761FA3" w:rsidRDefault="009713B5" w:rsidP="00F86ECD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b/>
          <w:sz w:val="24"/>
          <w:szCs w:val="24"/>
        </w:rPr>
        <w:t xml:space="preserve">-2013г., </w:t>
      </w:r>
      <w:r w:rsidRPr="00761FA3">
        <w:rPr>
          <w:rFonts w:ascii="Times New Roman" w:hAnsi="Times New Roman" w:cs="Times New Roman"/>
          <w:sz w:val="24"/>
          <w:szCs w:val="24"/>
        </w:rPr>
        <w:t>Забайкальский государственный университет, кандидат философских наук;</w:t>
      </w:r>
    </w:p>
    <w:p w14:paraId="42D7F47B" w14:textId="1EED780F" w:rsidR="009713B5" w:rsidRPr="00761FA3" w:rsidRDefault="009713B5" w:rsidP="00F86ECD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b/>
          <w:sz w:val="24"/>
          <w:szCs w:val="24"/>
        </w:rPr>
        <w:t>- 2022 г.,</w:t>
      </w:r>
      <w:r w:rsidRPr="00761FA3">
        <w:rPr>
          <w:rFonts w:ascii="Times New Roman" w:hAnsi="Times New Roman" w:cs="Times New Roman"/>
          <w:sz w:val="24"/>
          <w:szCs w:val="24"/>
        </w:rPr>
        <w:t> Горно-Алтайский государственный университет, магистр педагогического образования.</w:t>
      </w:r>
    </w:p>
    <w:p w14:paraId="34D94000" w14:textId="77777777" w:rsidR="007014DD" w:rsidRPr="00761FA3" w:rsidRDefault="007014DD" w:rsidP="00F86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61FA3">
        <w:rPr>
          <w:rFonts w:ascii="Times New Roman" w:eastAsia="Times New Roman" w:hAnsi="Times New Roman" w:cs="Times New Roman"/>
          <w:b/>
          <w:i/>
          <w:sz w:val="24"/>
          <w:szCs w:val="24"/>
        </w:rPr>
        <w:t>Курсы повышения квалификации по дополнительным профессиональным программам:</w:t>
      </w:r>
    </w:p>
    <w:p w14:paraId="1B129B6F" w14:textId="40FEE928" w:rsidR="009713B5" w:rsidRPr="00761FA3" w:rsidRDefault="009713B5" w:rsidP="00F86E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" w:bidi="ar"/>
        </w:rPr>
      </w:pPr>
      <w:r w:rsidRPr="00761FA3">
        <w:rPr>
          <w:rFonts w:ascii="Times New Roman" w:eastAsia="Calibri" w:hAnsi="Times New Roman" w:cs="Times New Roman"/>
          <w:sz w:val="24"/>
          <w:szCs w:val="24"/>
          <w:lang w:val="ru" w:bidi="ar"/>
        </w:rPr>
        <w:t>- БУ РА «ППМС» 14.11.2021г., 36ч. «Комплексный психолого-педагогический по</w:t>
      </w:r>
      <w:r w:rsidR="004A3747" w:rsidRPr="00761FA3">
        <w:rPr>
          <w:rFonts w:ascii="Times New Roman" w:eastAsia="Calibri" w:hAnsi="Times New Roman" w:cs="Times New Roman"/>
          <w:sz w:val="24"/>
          <w:szCs w:val="24"/>
          <w:lang w:val="ru" w:bidi="ar"/>
        </w:rPr>
        <w:t>дход по работе с семьями и деть</w:t>
      </w:r>
      <w:r w:rsidRPr="00761FA3">
        <w:rPr>
          <w:rFonts w:ascii="Times New Roman" w:eastAsia="Calibri" w:hAnsi="Times New Roman" w:cs="Times New Roman"/>
          <w:sz w:val="24"/>
          <w:szCs w:val="24"/>
          <w:lang w:val="ru" w:bidi="ar"/>
        </w:rPr>
        <w:t>м</w:t>
      </w:r>
      <w:r w:rsidR="004A3747" w:rsidRPr="00761FA3">
        <w:rPr>
          <w:rFonts w:ascii="Times New Roman" w:eastAsia="Calibri" w:hAnsi="Times New Roman" w:cs="Times New Roman"/>
          <w:sz w:val="24"/>
          <w:szCs w:val="24"/>
          <w:lang w:val="ru" w:bidi="ar"/>
        </w:rPr>
        <w:t>и</w:t>
      </w:r>
      <w:r w:rsidRPr="00761FA3">
        <w:rPr>
          <w:rFonts w:ascii="Times New Roman" w:eastAsia="Calibri" w:hAnsi="Times New Roman" w:cs="Times New Roman"/>
          <w:sz w:val="24"/>
          <w:szCs w:val="24"/>
          <w:lang w:val="ru" w:bidi="ar"/>
        </w:rPr>
        <w:t>, пострадавшими от насилия»;</w:t>
      </w:r>
    </w:p>
    <w:p w14:paraId="33E1C253" w14:textId="77777777" w:rsidR="009713B5" w:rsidRPr="00761FA3" w:rsidRDefault="009713B5" w:rsidP="00F86E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" w:bidi="ar"/>
        </w:rPr>
      </w:pPr>
      <w:r w:rsidRPr="00761FA3">
        <w:rPr>
          <w:rFonts w:ascii="Times New Roman" w:eastAsia="Calibri" w:hAnsi="Times New Roman" w:cs="Times New Roman"/>
          <w:sz w:val="24"/>
          <w:szCs w:val="24"/>
          <w:lang w:val="ru" w:bidi="ar"/>
        </w:rPr>
        <w:t>- ООО «Высшая школа делового администрирования» 12.11.2021г., 72ч. «Медиация в образовательной организации»;</w:t>
      </w:r>
    </w:p>
    <w:p w14:paraId="76E8AB30" w14:textId="77777777" w:rsidR="009713B5" w:rsidRPr="00761FA3" w:rsidRDefault="009713B5" w:rsidP="00F86E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" w:bidi="ar"/>
        </w:rPr>
      </w:pPr>
      <w:r w:rsidRPr="00761FA3">
        <w:rPr>
          <w:rFonts w:ascii="Times New Roman" w:eastAsia="Calibri" w:hAnsi="Times New Roman" w:cs="Times New Roman"/>
          <w:sz w:val="24"/>
          <w:szCs w:val="24"/>
          <w:lang w:val="ru" w:bidi="ar"/>
        </w:rPr>
        <w:t>- ООО «МИПКИП» 12.11.2021г., 16ч. «Телефонное психологическое консультирование по проблемам супружества, семьи и детско-родительских отношений в кризисных ситуациях»;</w:t>
      </w:r>
    </w:p>
    <w:p w14:paraId="56FC43C0" w14:textId="31E85D07" w:rsidR="009713B5" w:rsidRPr="00761FA3" w:rsidRDefault="009713B5" w:rsidP="00F86E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" w:bidi="ar"/>
        </w:rPr>
      </w:pPr>
      <w:r w:rsidRPr="00761FA3">
        <w:rPr>
          <w:rFonts w:ascii="Times New Roman" w:eastAsia="Calibri" w:hAnsi="Times New Roman" w:cs="Times New Roman"/>
          <w:sz w:val="24"/>
          <w:szCs w:val="24"/>
          <w:lang w:val="ru" w:bidi="ar"/>
        </w:rPr>
        <w:t>-</w:t>
      </w:r>
      <w:r w:rsidR="004A3747" w:rsidRPr="00761FA3">
        <w:rPr>
          <w:rFonts w:ascii="Times New Roman" w:eastAsia="Calibri" w:hAnsi="Times New Roman" w:cs="Times New Roman"/>
          <w:sz w:val="24"/>
          <w:szCs w:val="24"/>
          <w:lang w:val="ru" w:bidi="ar"/>
        </w:rPr>
        <w:t xml:space="preserve"> ФГБОУ ВО «ГАГУ» 28.01.2022г., </w:t>
      </w:r>
      <w:r w:rsidRPr="00761FA3">
        <w:rPr>
          <w:rFonts w:ascii="Times New Roman" w:eastAsia="Calibri" w:hAnsi="Times New Roman" w:cs="Times New Roman"/>
          <w:sz w:val="24"/>
          <w:szCs w:val="24"/>
          <w:lang w:val="ru" w:bidi="ar"/>
        </w:rPr>
        <w:t>72ч. «Профилактика суицидального поведения обучающихся»;</w:t>
      </w:r>
    </w:p>
    <w:p w14:paraId="26C00B92" w14:textId="77777777" w:rsidR="009713B5" w:rsidRPr="00761FA3" w:rsidRDefault="009713B5" w:rsidP="00F86E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" w:bidi="ar"/>
        </w:rPr>
      </w:pPr>
      <w:r w:rsidRPr="00761FA3">
        <w:rPr>
          <w:rFonts w:ascii="Times New Roman" w:eastAsia="Calibri" w:hAnsi="Times New Roman" w:cs="Times New Roman"/>
          <w:sz w:val="24"/>
          <w:szCs w:val="24"/>
          <w:lang w:val="ru" w:bidi="ar"/>
        </w:rPr>
        <w:t>- Частное учреждение культуры «Еврейский музей и Центр толерантности» 12.10.2022г., 24ч. «Код БЕЗопасности: интерактивные методы профилактики ксенофобии и экстремизма в молодежной среде»;</w:t>
      </w:r>
    </w:p>
    <w:p w14:paraId="3088AC51" w14:textId="77777777" w:rsidR="009713B5" w:rsidRPr="00761FA3" w:rsidRDefault="009713B5" w:rsidP="00F86E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" w:bidi="ar"/>
        </w:rPr>
      </w:pPr>
      <w:r w:rsidRPr="00761FA3">
        <w:rPr>
          <w:rFonts w:ascii="Times New Roman" w:eastAsia="Calibri" w:hAnsi="Times New Roman" w:cs="Times New Roman"/>
          <w:sz w:val="24"/>
          <w:szCs w:val="24"/>
          <w:lang w:val="ru" w:bidi="ar"/>
        </w:rPr>
        <w:t>- БУ РА «ППМС» 02.11.2023Г., 72ч. «Медиация как способ эффективной коммуникации в образовательной среде»;</w:t>
      </w:r>
    </w:p>
    <w:p w14:paraId="6CC864D4" w14:textId="79968943" w:rsidR="001E5E8B" w:rsidRPr="00761FA3" w:rsidRDefault="009713B5" w:rsidP="00F86E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" w:bidi="ar"/>
        </w:rPr>
      </w:pPr>
      <w:r w:rsidRPr="00761FA3">
        <w:rPr>
          <w:rFonts w:ascii="Times New Roman" w:eastAsia="Calibri" w:hAnsi="Times New Roman" w:cs="Times New Roman"/>
          <w:sz w:val="24"/>
          <w:szCs w:val="24"/>
          <w:lang w:val="ru" w:bidi="ar"/>
        </w:rPr>
        <w:t>- НО ЧУО ДПО «Актион» 31.03.2024г., 72 ч. «Инклюзивное образование в основной и средней школе: методы и приемы работы учителя»</w:t>
      </w:r>
      <w:r w:rsidR="001E5E8B" w:rsidRPr="00761FA3">
        <w:rPr>
          <w:rFonts w:ascii="Times New Roman" w:eastAsia="Calibri" w:hAnsi="Times New Roman" w:cs="Times New Roman"/>
          <w:sz w:val="24"/>
          <w:szCs w:val="24"/>
          <w:lang w:val="ru" w:bidi="ar"/>
        </w:rPr>
        <w:t>.</w:t>
      </w:r>
    </w:p>
    <w:p w14:paraId="11A6A4BB" w14:textId="3116CAD7" w:rsidR="008041B6" w:rsidRPr="00761FA3" w:rsidRDefault="008041B6" w:rsidP="008041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" w:bidi="ar"/>
        </w:rPr>
      </w:pPr>
      <w:r w:rsidRPr="00761FA3">
        <w:rPr>
          <w:rFonts w:ascii="Times New Roman" w:eastAsia="Calibri" w:hAnsi="Times New Roman" w:cs="Times New Roman"/>
          <w:sz w:val="24"/>
          <w:szCs w:val="24"/>
          <w:lang w:val="ru" w:bidi="ar"/>
        </w:rPr>
        <w:t xml:space="preserve">- </w:t>
      </w:r>
      <w:r w:rsidRPr="00761FA3">
        <w:rPr>
          <w:rFonts w:ascii="Times New Roman" w:eastAsia="Calibri" w:hAnsi="Times New Roman" w:cs="Times New Roman"/>
          <w:sz w:val="24"/>
          <w:szCs w:val="24"/>
          <w:lang w:val="ru" w:bidi="ar"/>
        </w:rPr>
        <w:t>ФГБУ «Центр защиты прав и интересов детей» «Научно-методический практикум по актуальным вопросам профилактики девиантного поведения несовершеннолетних» (30.01.2025г.);</w:t>
      </w:r>
    </w:p>
    <w:p w14:paraId="410A6576" w14:textId="286062F1" w:rsidR="008041B6" w:rsidRPr="00761FA3" w:rsidRDefault="008041B6" w:rsidP="008041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" w:bidi="ar"/>
        </w:rPr>
      </w:pPr>
      <w:r w:rsidRPr="00761FA3">
        <w:rPr>
          <w:rFonts w:ascii="Times New Roman" w:eastAsia="Calibri" w:hAnsi="Times New Roman" w:cs="Times New Roman"/>
          <w:sz w:val="24"/>
          <w:szCs w:val="24"/>
          <w:lang w:val="ru" w:bidi="ar"/>
        </w:rPr>
        <w:t xml:space="preserve">- </w:t>
      </w:r>
      <w:r w:rsidRPr="00761FA3">
        <w:rPr>
          <w:rFonts w:ascii="Times New Roman" w:eastAsia="Calibri" w:hAnsi="Times New Roman" w:cs="Times New Roman"/>
          <w:sz w:val="24"/>
          <w:szCs w:val="24"/>
          <w:lang w:val="ru" w:bidi="ar"/>
        </w:rPr>
        <w:t>ОЧУ ДПО «ЛогосПлюс» 17.12.2024г., 64ч. «Экстренная и кризисная психологическая помощь участникам образовательных отношений».</w:t>
      </w:r>
    </w:p>
    <w:p w14:paraId="46E33D4D" w14:textId="56AEB950" w:rsidR="008041B6" w:rsidRPr="00761FA3" w:rsidRDefault="008041B6" w:rsidP="008041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" w:bidi="ar"/>
        </w:rPr>
      </w:pPr>
      <w:r w:rsidRPr="00761FA3">
        <w:rPr>
          <w:rFonts w:ascii="Times New Roman" w:eastAsia="Calibri" w:hAnsi="Times New Roman" w:cs="Times New Roman"/>
          <w:sz w:val="24"/>
          <w:szCs w:val="24"/>
          <w:lang w:val="ru" w:bidi="ar"/>
        </w:rPr>
        <w:t xml:space="preserve">- </w:t>
      </w:r>
      <w:r w:rsidRPr="00761FA3">
        <w:rPr>
          <w:rFonts w:ascii="Times New Roman" w:eastAsia="Calibri" w:hAnsi="Times New Roman" w:cs="Times New Roman"/>
          <w:sz w:val="24"/>
          <w:szCs w:val="24"/>
          <w:lang w:val="ru" w:bidi="ar"/>
        </w:rPr>
        <w:t>Российское общество Знание. Академия 06.05.2025г. «Профилактика идеологии неонацизма в детской и молодежной среде».</w:t>
      </w:r>
    </w:p>
    <w:p w14:paraId="1F1CB565" w14:textId="56DFCDBC" w:rsidR="008041B6" w:rsidRPr="00761FA3" w:rsidRDefault="008041B6" w:rsidP="008041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" w:bidi="ar"/>
        </w:rPr>
      </w:pPr>
      <w:r w:rsidRPr="00761FA3">
        <w:rPr>
          <w:rFonts w:ascii="Times New Roman" w:eastAsia="Calibri" w:hAnsi="Times New Roman" w:cs="Times New Roman"/>
          <w:sz w:val="24"/>
          <w:szCs w:val="24"/>
          <w:lang w:val="ru" w:bidi="ar"/>
        </w:rPr>
        <w:t xml:space="preserve">- </w:t>
      </w:r>
      <w:r w:rsidRPr="00761FA3">
        <w:rPr>
          <w:rFonts w:ascii="Times New Roman" w:eastAsia="Calibri" w:hAnsi="Times New Roman" w:cs="Times New Roman"/>
          <w:sz w:val="24"/>
          <w:szCs w:val="24"/>
          <w:lang w:val="ru" w:bidi="ar"/>
        </w:rPr>
        <w:t>ООО «НПО ПРОФЭКСПОРТСОФТ» 36ч. «Основы и организация работы педагога с родителями по предупреждению безнадзорности, правонарушений, антиобщественных действий несовершеннолетних».</w:t>
      </w:r>
    </w:p>
    <w:p w14:paraId="064775D2" w14:textId="02896A87" w:rsidR="009713B5" w:rsidRPr="00761FA3" w:rsidRDefault="001E5E8B" w:rsidP="00F86EC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val="ru" w:bidi="ar"/>
        </w:rPr>
      </w:pPr>
      <w:r w:rsidRPr="00761FA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91E8EC8" wp14:editId="64AB0F28">
            <wp:extent cx="1460500" cy="975360"/>
            <wp:effectExtent l="0" t="0" r="0" b="0"/>
            <wp:docPr id="13" name="Рисунок 13" descr="C:\Users\Учитель\Downloads\q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итель\Downloads\qr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862" cy="97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26D68" w14:textId="77777777" w:rsidR="007014DD" w:rsidRPr="00761FA3" w:rsidRDefault="007014DD" w:rsidP="00F86ECD">
      <w:pPr>
        <w:pStyle w:val="10"/>
        <w:ind w:firstLine="567"/>
        <w:rPr>
          <w:rFonts w:cs="Times New Roman"/>
          <w:sz w:val="24"/>
          <w:szCs w:val="24"/>
        </w:rPr>
      </w:pPr>
      <w:r w:rsidRPr="00761FA3">
        <w:rPr>
          <w:rFonts w:cs="Times New Roman"/>
          <w:sz w:val="24"/>
          <w:szCs w:val="24"/>
        </w:rPr>
        <w:t xml:space="preserve">Профессиональный опыт: </w:t>
      </w:r>
    </w:p>
    <w:p w14:paraId="38AC046D" w14:textId="7847B9FE" w:rsidR="000F1EC8" w:rsidRPr="00761FA3" w:rsidRDefault="0010626F" w:rsidP="00F86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61FA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- </w:t>
      </w:r>
      <w:r w:rsidR="00084482" w:rsidRPr="00761FA3">
        <w:rPr>
          <w:rFonts w:ascii="Times New Roman" w:eastAsia="Times New Roman" w:hAnsi="Times New Roman" w:cs="Times New Roman"/>
          <w:b/>
          <w:noProof/>
          <w:sz w:val="24"/>
          <w:szCs w:val="24"/>
        </w:rPr>
        <w:t>200</w:t>
      </w:r>
      <w:r w:rsidR="009713B5" w:rsidRPr="00761FA3">
        <w:rPr>
          <w:rFonts w:ascii="Times New Roman" w:eastAsia="Times New Roman" w:hAnsi="Times New Roman" w:cs="Times New Roman"/>
          <w:b/>
          <w:noProof/>
          <w:sz w:val="24"/>
          <w:szCs w:val="24"/>
        </w:rPr>
        <w:t>8-2024</w:t>
      </w:r>
      <w:r w:rsidR="00084482" w:rsidRPr="00761FA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г., </w:t>
      </w:r>
      <w:r w:rsidR="009713B5" w:rsidRPr="00761FA3">
        <w:rPr>
          <w:rFonts w:ascii="Times New Roman" w:eastAsia="Times New Roman" w:hAnsi="Times New Roman" w:cs="Times New Roman"/>
          <w:bCs/>
          <w:noProof/>
          <w:sz w:val="24"/>
          <w:szCs w:val="24"/>
        </w:rPr>
        <w:t>Горно-Алтайский государственный университет, доцент кафедры педагогики, психологии и социальной работы</w:t>
      </w:r>
      <w:r w:rsidR="00084482" w:rsidRPr="00761FA3">
        <w:rPr>
          <w:rFonts w:ascii="Times New Roman" w:eastAsia="Times New Roman" w:hAnsi="Times New Roman" w:cs="Times New Roman"/>
          <w:bCs/>
          <w:noProof/>
          <w:sz w:val="24"/>
          <w:szCs w:val="24"/>
        </w:rPr>
        <w:t>;</w:t>
      </w:r>
    </w:p>
    <w:p w14:paraId="3A3294AD" w14:textId="0C290713" w:rsidR="00084482" w:rsidRPr="00761FA3" w:rsidRDefault="000F1EC8" w:rsidP="00F86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61FA3"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t xml:space="preserve">- </w:t>
      </w:r>
      <w:r w:rsidR="00084482" w:rsidRPr="00761FA3">
        <w:rPr>
          <w:rFonts w:ascii="Times New Roman" w:eastAsia="Times New Roman" w:hAnsi="Times New Roman" w:cs="Times New Roman"/>
          <w:b/>
          <w:noProof/>
          <w:sz w:val="24"/>
          <w:szCs w:val="24"/>
        </w:rPr>
        <w:t>20</w:t>
      </w:r>
      <w:r w:rsidR="009713B5" w:rsidRPr="00761FA3">
        <w:rPr>
          <w:rFonts w:ascii="Times New Roman" w:eastAsia="Times New Roman" w:hAnsi="Times New Roman" w:cs="Times New Roman"/>
          <w:b/>
          <w:noProof/>
          <w:sz w:val="24"/>
          <w:szCs w:val="24"/>
        </w:rPr>
        <w:t>19-2021</w:t>
      </w:r>
      <w:r w:rsidR="00084482" w:rsidRPr="00761FA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г., </w:t>
      </w:r>
      <w:r w:rsidR="009713B5" w:rsidRPr="00761FA3">
        <w:rPr>
          <w:rFonts w:ascii="Times New Roman" w:eastAsia="Times New Roman" w:hAnsi="Times New Roman" w:cs="Times New Roman"/>
          <w:bCs/>
          <w:noProof/>
          <w:sz w:val="24"/>
          <w:szCs w:val="24"/>
        </w:rPr>
        <w:t>МБОУ «Лицей №6 им. И.З. Шуклина», педагог-психолог;</w:t>
      </w:r>
    </w:p>
    <w:p w14:paraId="417E8AD6" w14:textId="786CCFC5" w:rsidR="00084482" w:rsidRPr="00761FA3" w:rsidRDefault="00084482" w:rsidP="00F86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61FA3">
        <w:rPr>
          <w:rFonts w:ascii="Times New Roman" w:eastAsia="Times New Roman" w:hAnsi="Times New Roman" w:cs="Times New Roman"/>
          <w:b/>
          <w:noProof/>
          <w:sz w:val="24"/>
          <w:szCs w:val="24"/>
        </w:rPr>
        <w:t>- 20</w:t>
      </w:r>
      <w:r w:rsidR="009713B5" w:rsidRPr="00761FA3">
        <w:rPr>
          <w:rFonts w:ascii="Times New Roman" w:eastAsia="Times New Roman" w:hAnsi="Times New Roman" w:cs="Times New Roman"/>
          <w:b/>
          <w:noProof/>
          <w:sz w:val="24"/>
          <w:szCs w:val="24"/>
        </w:rPr>
        <w:t>21</w:t>
      </w:r>
      <w:r w:rsidR="00056B98" w:rsidRPr="00761FA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г. </w:t>
      </w:r>
      <w:r w:rsidR="00254BBA" w:rsidRPr="00761FA3">
        <w:rPr>
          <w:rFonts w:ascii="Times New Roman" w:eastAsia="Times New Roman" w:hAnsi="Times New Roman" w:cs="Times New Roman"/>
          <w:b/>
          <w:noProof/>
          <w:sz w:val="24"/>
          <w:szCs w:val="24"/>
        </w:rPr>
        <w:t>–</w:t>
      </w:r>
      <w:r w:rsidR="00056B98" w:rsidRPr="00761FA3">
        <w:rPr>
          <w:rFonts w:ascii="Times New Roman" w:eastAsia="Times New Roman" w:hAnsi="Times New Roman" w:cs="Times New Roman"/>
          <w:noProof/>
          <w:sz w:val="24"/>
          <w:szCs w:val="24"/>
        </w:rPr>
        <w:t>по настоящее время, МБОУ «СОШ №13 г.Горно-Алтайска», педагог-психолог.</w:t>
      </w:r>
    </w:p>
    <w:p w14:paraId="3DB20746" w14:textId="77777777" w:rsidR="007014DD" w:rsidRPr="00761FA3" w:rsidRDefault="007014DD" w:rsidP="00F86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61FA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Квалификационная категория: </w:t>
      </w:r>
    </w:p>
    <w:p w14:paraId="71CDDF7E" w14:textId="2F8D490F" w:rsidR="0010626F" w:rsidRPr="00761FA3" w:rsidRDefault="0010626F" w:rsidP="00F86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61FA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- </w:t>
      </w:r>
      <w:r w:rsidR="008041B6" w:rsidRPr="00761FA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Высшая </w:t>
      </w:r>
      <w:r w:rsidR="00056B98" w:rsidRPr="00761FA3">
        <w:rPr>
          <w:rFonts w:ascii="Times New Roman" w:eastAsia="Times New Roman" w:hAnsi="Times New Roman" w:cs="Times New Roman"/>
          <w:noProof/>
          <w:sz w:val="24"/>
          <w:szCs w:val="24"/>
        </w:rPr>
        <w:t>квалификационная категория</w:t>
      </w:r>
      <w:r w:rsidR="00B172D3" w:rsidRPr="00761FA3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6AD5D82B" w14:textId="67544131" w:rsidR="007014DD" w:rsidRPr="00761FA3" w:rsidRDefault="004A3747" w:rsidP="00F86ECD">
      <w:pPr>
        <w:pStyle w:val="2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FA3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7014DD" w:rsidRPr="00761FA3">
        <w:rPr>
          <w:rFonts w:ascii="Times New Roman" w:hAnsi="Times New Roman" w:cs="Times New Roman"/>
          <w:b/>
          <w:bCs/>
          <w:sz w:val="24"/>
          <w:szCs w:val="24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</w:t>
      </w:r>
      <w:r w:rsidR="00882FF3" w:rsidRPr="00761FA3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46"/>
      </w:tblGrid>
      <w:tr w:rsidR="004A3747" w:rsidRPr="00761FA3" w14:paraId="0B437A10" w14:textId="77777777" w:rsidTr="0014664F">
        <w:trPr>
          <w:trHeight w:val="6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1ADA" w14:textId="77777777" w:rsidR="004A3747" w:rsidRPr="00761FA3" w:rsidRDefault="004A3747" w:rsidP="0014664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61FA3">
              <w:rPr>
                <w:rFonts w:ascii="Times New Roman" w:hAnsi="Times New Roman"/>
                <w:i/>
                <w:sz w:val="24"/>
                <w:szCs w:val="24"/>
              </w:rPr>
              <w:t>Полное наименование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D8D7" w14:textId="00478554" w:rsidR="004A3747" w:rsidRPr="00761FA3" w:rsidRDefault="004A3747" w:rsidP="0014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FA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 г. Горно-Алтайска»</w:t>
            </w:r>
          </w:p>
        </w:tc>
      </w:tr>
      <w:tr w:rsidR="004A3747" w:rsidRPr="00761FA3" w14:paraId="21879258" w14:textId="77777777" w:rsidTr="0014664F">
        <w:trPr>
          <w:trHeight w:val="43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7601" w14:textId="77777777" w:rsidR="004A3747" w:rsidRPr="00761FA3" w:rsidRDefault="004A3747" w:rsidP="0014664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61FA3">
              <w:rPr>
                <w:rFonts w:ascii="Times New Roman" w:hAnsi="Times New Roman"/>
                <w:i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D50F" w14:textId="77777777" w:rsidR="004A3747" w:rsidRPr="00761FA3" w:rsidRDefault="004A3747" w:rsidP="0014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FA3">
              <w:rPr>
                <w:rFonts w:ascii="Times New Roman" w:hAnsi="Times New Roman"/>
                <w:sz w:val="24"/>
                <w:szCs w:val="24"/>
              </w:rPr>
              <w:t>МБОУ «СОШ № 13 г. Горно-Алтайска»</w:t>
            </w:r>
          </w:p>
        </w:tc>
      </w:tr>
      <w:tr w:rsidR="004A3747" w:rsidRPr="00761FA3" w14:paraId="3B0B0022" w14:textId="77777777" w:rsidTr="001466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F10A" w14:textId="77777777" w:rsidR="004A3747" w:rsidRPr="00761FA3" w:rsidRDefault="004A3747" w:rsidP="0014664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61FA3">
              <w:rPr>
                <w:rFonts w:ascii="Times New Roman" w:hAnsi="Times New Roman"/>
                <w:i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F9E1" w14:textId="77777777" w:rsidR="004A3747" w:rsidRPr="00761FA3" w:rsidRDefault="004A3747" w:rsidP="0014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FA3">
              <w:rPr>
                <w:rFonts w:ascii="Times New Roman" w:hAnsi="Times New Roman"/>
                <w:sz w:val="24"/>
                <w:szCs w:val="24"/>
              </w:rPr>
              <w:t>649000, г. Горно-Алтайск, ул. Ленина, 79</w:t>
            </w:r>
          </w:p>
        </w:tc>
      </w:tr>
      <w:tr w:rsidR="004A3747" w:rsidRPr="00761FA3" w14:paraId="59A34211" w14:textId="77777777" w:rsidTr="001466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F890" w14:textId="77777777" w:rsidR="004A3747" w:rsidRPr="00761FA3" w:rsidRDefault="004A3747" w:rsidP="001466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61FA3">
              <w:rPr>
                <w:rFonts w:ascii="Times New Roman" w:hAnsi="Times New Roman"/>
                <w:i/>
                <w:sz w:val="24"/>
                <w:szCs w:val="24"/>
              </w:rPr>
              <w:t>Уровни образования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C687C" w14:textId="77777777" w:rsidR="004A3747" w:rsidRPr="00761FA3" w:rsidRDefault="004A3747" w:rsidP="0014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FA3">
              <w:rPr>
                <w:rFonts w:ascii="Times New Roman" w:hAnsi="Times New Roman"/>
                <w:sz w:val="24"/>
                <w:szCs w:val="24"/>
              </w:rPr>
              <w:t>1. начальное общее образование</w:t>
            </w:r>
          </w:p>
          <w:p w14:paraId="5AE10B0D" w14:textId="77777777" w:rsidR="004A3747" w:rsidRPr="00761FA3" w:rsidRDefault="004A3747" w:rsidP="0014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FA3">
              <w:rPr>
                <w:rFonts w:ascii="Times New Roman" w:hAnsi="Times New Roman"/>
                <w:sz w:val="24"/>
                <w:szCs w:val="24"/>
              </w:rPr>
              <w:t>2. основное общее образование</w:t>
            </w:r>
          </w:p>
          <w:p w14:paraId="0671DFCC" w14:textId="77777777" w:rsidR="004A3747" w:rsidRPr="00761FA3" w:rsidRDefault="004A3747" w:rsidP="0014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FA3">
              <w:rPr>
                <w:rFonts w:ascii="Times New Roman" w:hAnsi="Times New Roman"/>
                <w:sz w:val="24"/>
                <w:szCs w:val="24"/>
              </w:rPr>
              <w:t>3. среднее общее образование</w:t>
            </w:r>
          </w:p>
        </w:tc>
      </w:tr>
      <w:tr w:rsidR="004A3747" w:rsidRPr="00761FA3" w14:paraId="63C594E3" w14:textId="77777777" w:rsidTr="001466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5F6A" w14:textId="77777777" w:rsidR="004A3747" w:rsidRPr="00761FA3" w:rsidRDefault="004A3747" w:rsidP="001466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61FA3">
              <w:rPr>
                <w:rFonts w:ascii="Times New Roman" w:hAnsi="Times New Roman"/>
                <w:i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4C28" w14:textId="77777777" w:rsidR="004A3747" w:rsidRPr="00761FA3" w:rsidRDefault="004A3747" w:rsidP="0014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FA3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 и взрослых</w:t>
            </w:r>
          </w:p>
        </w:tc>
      </w:tr>
      <w:tr w:rsidR="004A3747" w:rsidRPr="00761FA3" w14:paraId="318DE25A" w14:textId="77777777" w:rsidTr="001466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BA0F" w14:textId="77777777" w:rsidR="004A3747" w:rsidRPr="00761FA3" w:rsidRDefault="004A3747" w:rsidP="0014664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61FA3">
              <w:rPr>
                <w:rFonts w:ascii="Times New Roman" w:hAnsi="Times New Roman"/>
                <w:i/>
                <w:sz w:val="24"/>
                <w:szCs w:val="24"/>
              </w:rPr>
              <w:t>Режим работы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9304" w14:textId="77777777" w:rsidR="004A3747" w:rsidRPr="00761FA3" w:rsidRDefault="004A3747" w:rsidP="0014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FA3">
              <w:rPr>
                <w:rFonts w:ascii="Times New Roman" w:hAnsi="Times New Roman"/>
                <w:sz w:val="24"/>
                <w:szCs w:val="24"/>
              </w:rPr>
              <w:t>2 смены.</w:t>
            </w:r>
          </w:p>
          <w:p w14:paraId="019FB176" w14:textId="0F6FFB7D" w:rsidR="004A3747" w:rsidRPr="00761FA3" w:rsidRDefault="00FF27FA" w:rsidP="0014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FA3">
              <w:rPr>
                <w:rFonts w:ascii="Times New Roman" w:hAnsi="Times New Roman"/>
                <w:sz w:val="24"/>
                <w:szCs w:val="24"/>
              </w:rPr>
              <w:t>Пятидневная рабочая неделя –</w:t>
            </w:r>
            <w:r w:rsidR="004A3747" w:rsidRPr="00761FA3">
              <w:rPr>
                <w:rFonts w:ascii="Times New Roman" w:hAnsi="Times New Roman"/>
                <w:sz w:val="24"/>
                <w:szCs w:val="24"/>
              </w:rPr>
              <w:t xml:space="preserve"> начальное общее образование (1-4 классы), основное общее образование (5-7 классы по ФГОС-2021);</w:t>
            </w:r>
          </w:p>
          <w:p w14:paraId="6667A766" w14:textId="3145DE4F" w:rsidR="004A3747" w:rsidRPr="00761FA3" w:rsidRDefault="00FF27FA" w:rsidP="0014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FA3">
              <w:rPr>
                <w:rFonts w:ascii="Times New Roman" w:hAnsi="Times New Roman"/>
                <w:sz w:val="24"/>
                <w:szCs w:val="24"/>
              </w:rPr>
              <w:t xml:space="preserve">Шестидневная рабочая неделя – основное общее (7, </w:t>
            </w:r>
            <w:r w:rsidR="004A3747" w:rsidRPr="00761FA3">
              <w:rPr>
                <w:rFonts w:ascii="Times New Roman" w:hAnsi="Times New Roman"/>
                <w:sz w:val="24"/>
                <w:szCs w:val="24"/>
              </w:rPr>
              <w:t xml:space="preserve">9 классы) и среднее общее образование (10-11 классы) </w:t>
            </w:r>
          </w:p>
        </w:tc>
      </w:tr>
      <w:tr w:rsidR="004A3747" w:rsidRPr="00761FA3" w14:paraId="7302F9B2" w14:textId="77777777" w:rsidTr="001466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6406" w14:textId="77777777" w:rsidR="004A3747" w:rsidRPr="00761FA3" w:rsidRDefault="004A3747" w:rsidP="0014664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61FA3">
              <w:rPr>
                <w:rFonts w:ascii="Times New Roman" w:hAnsi="Times New Roman"/>
                <w:i/>
                <w:sz w:val="24"/>
                <w:szCs w:val="24"/>
              </w:rPr>
              <w:t>Дата создания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FF0B" w14:textId="77777777" w:rsidR="004A3747" w:rsidRPr="00761FA3" w:rsidRDefault="004A3747" w:rsidP="0014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FA3">
              <w:rPr>
                <w:rFonts w:ascii="Times New Roman" w:hAnsi="Times New Roman"/>
                <w:sz w:val="24"/>
                <w:szCs w:val="24"/>
              </w:rPr>
              <w:t>25 октября 1937 года</w:t>
            </w:r>
          </w:p>
        </w:tc>
      </w:tr>
      <w:tr w:rsidR="004A3747" w:rsidRPr="00761FA3" w14:paraId="3430FA55" w14:textId="77777777" w:rsidTr="001466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246A" w14:textId="77777777" w:rsidR="004A3747" w:rsidRPr="00761FA3" w:rsidRDefault="004A3747" w:rsidP="0014664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61FA3">
              <w:rPr>
                <w:rFonts w:ascii="Times New Roman" w:hAnsi="Times New Roman"/>
                <w:i/>
                <w:sz w:val="24"/>
                <w:szCs w:val="24"/>
              </w:rPr>
              <w:t>Адрес электронной почты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CF00" w14:textId="77777777" w:rsidR="004A3747" w:rsidRPr="00761FA3" w:rsidRDefault="004A3747" w:rsidP="0014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FA3">
              <w:rPr>
                <w:rFonts w:ascii="Times New Roman" w:hAnsi="Times New Roman"/>
                <w:sz w:val="24"/>
                <w:szCs w:val="24"/>
              </w:rPr>
              <w:t>schol13@yandex.ru</w:t>
            </w:r>
          </w:p>
        </w:tc>
      </w:tr>
      <w:tr w:rsidR="004A3747" w:rsidRPr="00761FA3" w14:paraId="27BE11B8" w14:textId="77777777" w:rsidTr="001466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65B8" w14:textId="77777777" w:rsidR="004A3747" w:rsidRPr="00761FA3" w:rsidRDefault="004A3747" w:rsidP="0014664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61FA3">
              <w:rPr>
                <w:rFonts w:ascii="Times New Roman" w:hAnsi="Times New Roman"/>
                <w:i/>
                <w:sz w:val="24"/>
                <w:szCs w:val="24"/>
              </w:rPr>
              <w:t>Официальный сайт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31B0" w14:textId="77777777" w:rsidR="004A3747" w:rsidRPr="00761FA3" w:rsidRDefault="004A3747" w:rsidP="0014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FA3">
              <w:rPr>
                <w:rFonts w:ascii="Times New Roman" w:hAnsi="Times New Roman"/>
                <w:sz w:val="24"/>
                <w:szCs w:val="24"/>
              </w:rPr>
              <w:t>http://www.shkola13gorny.edusite.ru/</w:t>
            </w:r>
          </w:p>
        </w:tc>
      </w:tr>
      <w:tr w:rsidR="004A3747" w:rsidRPr="00761FA3" w14:paraId="5DB99317" w14:textId="77777777" w:rsidTr="001466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7F15" w14:textId="77777777" w:rsidR="004A3747" w:rsidRPr="00761FA3" w:rsidRDefault="004A3747" w:rsidP="0014664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61FA3"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2E29" w14:textId="37D45E42" w:rsidR="004A3747" w:rsidRPr="00761FA3" w:rsidRDefault="00FF27FA" w:rsidP="0014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FA3">
              <w:rPr>
                <w:rFonts w:ascii="Times New Roman" w:hAnsi="Times New Roman"/>
                <w:sz w:val="24"/>
                <w:szCs w:val="24"/>
              </w:rPr>
              <w:t>Имангажинова Айгуль Кельгенбаевна</w:t>
            </w:r>
          </w:p>
        </w:tc>
      </w:tr>
    </w:tbl>
    <w:p w14:paraId="1069C2BB" w14:textId="366CFF54" w:rsidR="00FF27FA" w:rsidRPr="00761FA3" w:rsidRDefault="00FF27FA" w:rsidP="00FF27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1FA3">
        <w:rPr>
          <w:rFonts w:ascii="Times New Roman" w:hAnsi="Times New Roman"/>
          <w:sz w:val="24"/>
          <w:szCs w:val="24"/>
        </w:rPr>
        <w:t>Основное направление деятельности МБОУ «Средняя общеобразовательная школа № 13 города Горно-Алтайск</w:t>
      </w:r>
      <w:r w:rsidRPr="00761FA3">
        <w:rPr>
          <w:rFonts w:ascii="Times New Roman" w:hAnsi="Times New Roman"/>
          <w:sz w:val="24"/>
          <w:szCs w:val="24"/>
        </w:rPr>
        <w:t xml:space="preserve">а» – </w:t>
      </w:r>
      <w:r w:rsidRPr="00761FA3">
        <w:rPr>
          <w:rFonts w:ascii="Times New Roman" w:hAnsi="Times New Roman"/>
          <w:sz w:val="24"/>
          <w:szCs w:val="24"/>
        </w:rPr>
        <w:t>заключается в реализации учебных планов начального, основного и среднего общего образования. Помимо этого, школа проводит дополнительные занятия для детей и взрослых. В настоящий момент обучение проходят 898 школьников, распределённых по 31 классному комплекту.</w:t>
      </w:r>
    </w:p>
    <w:p w14:paraId="38CC5E63" w14:textId="321E9B6D" w:rsidR="00FF27FA" w:rsidRPr="00761FA3" w:rsidRDefault="00FF27FA" w:rsidP="00FF27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1FA3">
        <w:rPr>
          <w:rFonts w:ascii="Times New Roman" w:hAnsi="Times New Roman"/>
          <w:sz w:val="24"/>
          <w:szCs w:val="24"/>
        </w:rPr>
        <w:t xml:space="preserve">Педагогический коллектив школы осуществляет комплекс мероприятий по психологическому сопровождению всех участников учебного процесса. Среди постоянно </w:t>
      </w:r>
      <w:r w:rsidRPr="00761FA3">
        <w:rPr>
          <w:rFonts w:ascii="Times New Roman" w:hAnsi="Times New Roman"/>
          <w:sz w:val="24"/>
          <w:szCs w:val="24"/>
        </w:rPr>
        <w:t>действующих структур:</w:t>
      </w:r>
    </w:p>
    <w:p w14:paraId="6EC1036E" w14:textId="77777777" w:rsidR="004A3747" w:rsidRPr="00761FA3" w:rsidRDefault="004A3747" w:rsidP="00F86ECD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1FA3">
        <w:rPr>
          <w:rFonts w:ascii="Times New Roman" w:hAnsi="Times New Roman"/>
          <w:sz w:val="24"/>
          <w:szCs w:val="24"/>
        </w:rPr>
        <w:t>- служба психолого-педагогического сопровождения;</w:t>
      </w:r>
    </w:p>
    <w:p w14:paraId="7DAD9303" w14:textId="77777777" w:rsidR="004A3747" w:rsidRPr="00761FA3" w:rsidRDefault="004A3747" w:rsidP="00F86ECD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1FA3">
        <w:rPr>
          <w:rFonts w:ascii="Times New Roman" w:hAnsi="Times New Roman"/>
          <w:sz w:val="24"/>
          <w:szCs w:val="24"/>
        </w:rPr>
        <w:t xml:space="preserve">- психолого-педагогический консилиум; </w:t>
      </w:r>
    </w:p>
    <w:p w14:paraId="06EDC444" w14:textId="77777777" w:rsidR="004A3747" w:rsidRPr="00761FA3" w:rsidRDefault="004A3747" w:rsidP="00F86ECD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1FA3">
        <w:rPr>
          <w:rFonts w:ascii="Times New Roman" w:hAnsi="Times New Roman"/>
          <w:sz w:val="24"/>
          <w:szCs w:val="24"/>
        </w:rPr>
        <w:t>- совет профилактики;</w:t>
      </w:r>
    </w:p>
    <w:p w14:paraId="6A8F2703" w14:textId="77777777" w:rsidR="004A3747" w:rsidRPr="00761FA3" w:rsidRDefault="004A3747" w:rsidP="00F86ECD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1FA3">
        <w:rPr>
          <w:rFonts w:ascii="Times New Roman" w:hAnsi="Times New Roman"/>
          <w:sz w:val="24"/>
          <w:szCs w:val="24"/>
        </w:rPr>
        <w:t>- «Наркопост»;</w:t>
      </w:r>
    </w:p>
    <w:p w14:paraId="10D894C8" w14:textId="77777777" w:rsidR="004A3747" w:rsidRPr="00761FA3" w:rsidRDefault="004A3747" w:rsidP="00F86ECD">
      <w:pPr>
        <w:tabs>
          <w:tab w:val="left" w:pos="284"/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1FA3">
        <w:rPr>
          <w:rFonts w:ascii="Times New Roman" w:hAnsi="Times New Roman"/>
          <w:sz w:val="24"/>
          <w:szCs w:val="24"/>
        </w:rPr>
        <w:t xml:space="preserve">- школьная служба медиации; </w:t>
      </w:r>
    </w:p>
    <w:p w14:paraId="5FD06557" w14:textId="77777777" w:rsidR="004A3747" w:rsidRPr="00761FA3" w:rsidRDefault="004A3747" w:rsidP="00F86ECD">
      <w:pPr>
        <w:tabs>
          <w:tab w:val="left" w:pos="284"/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1FA3">
        <w:rPr>
          <w:rFonts w:ascii="Times New Roman" w:hAnsi="Times New Roman"/>
          <w:sz w:val="24"/>
          <w:szCs w:val="24"/>
        </w:rPr>
        <w:t xml:space="preserve">- логопедический пункт; </w:t>
      </w:r>
    </w:p>
    <w:p w14:paraId="3F082150" w14:textId="2CDD1D53" w:rsidR="004A3747" w:rsidRPr="00761FA3" w:rsidRDefault="004A3747" w:rsidP="00F86ECD">
      <w:pPr>
        <w:tabs>
          <w:tab w:val="left" w:pos="284"/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1FA3">
        <w:rPr>
          <w:rFonts w:ascii="Times New Roman" w:hAnsi="Times New Roman"/>
          <w:sz w:val="24"/>
          <w:szCs w:val="24"/>
        </w:rPr>
        <w:t xml:space="preserve">- консультационный центр «Мы вместе </w:t>
      </w:r>
      <w:r w:rsidR="0014664F" w:rsidRPr="00761FA3">
        <w:rPr>
          <w:rFonts w:ascii="Times New Roman" w:hAnsi="Times New Roman"/>
          <w:sz w:val="24"/>
          <w:szCs w:val="24"/>
        </w:rPr>
        <w:t>–</w:t>
      </w:r>
      <w:r w:rsidRPr="00761FA3">
        <w:rPr>
          <w:rFonts w:ascii="Times New Roman" w:hAnsi="Times New Roman"/>
          <w:sz w:val="24"/>
          <w:szCs w:val="24"/>
        </w:rPr>
        <w:t xml:space="preserve"> Мы рядом».</w:t>
      </w:r>
    </w:p>
    <w:p w14:paraId="56017682" w14:textId="4F74036B" w:rsidR="00056B98" w:rsidRPr="00761FA3" w:rsidRDefault="00FD2C78" w:rsidP="00F86E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761FA3">
        <w:rPr>
          <w:rFonts w:ascii="Times New Roman" w:eastAsia="Times New Roman" w:hAnsi="Times New Roman" w:cs="Times New Roman"/>
          <w:bCs/>
          <w:sz w:val="24"/>
          <w:szCs w:val="24"/>
        </w:rPr>
        <w:t>Отличительной особенностью</w:t>
      </w:r>
      <w:r w:rsidRPr="00761F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056B98" w:rsidRPr="00761F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школы является то, что на основании приказа директора Шнайдер И.Д. с 1 сентября 2020 года были открыты классы психолого-педагогического направления на базе 10 и 11 классах. Целью деятельности психолого-педагогических классов является профессиональное самоопределение и формирование у старшеклассников представления о педагогической профессии, отношения к учителю как профессионалу.</w:t>
      </w:r>
      <w:r w:rsidR="00882FF3" w:rsidRPr="00761F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056B98" w:rsidRPr="00761F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Учебный план 10 класс</w:t>
      </w:r>
      <w:r w:rsidR="00054ADF" w:rsidRPr="00761F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 включает изучение следующих курсов: «</w:t>
      </w:r>
      <w:r w:rsidR="00056B98" w:rsidRPr="00761F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Основы </w:t>
      </w:r>
      <w:r w:rsidR="00056B98" w:rsidRPr="00761F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вожатского мастерства</w:t>
      </w:r>
      <w:r w:rsidR="00054ADF" w:rsidRPr="00761F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» – 102 часа, «</w:t>
      </w:r>
      <w:r w:rsidR="00056B98" w:rsidRPr="00761F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Индивидуальный проект</w:t>
      </w:r>
      <w:r w:rsidR="00054ADF" w:rsidRPr="00761F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», «Основы психологии», «</w:t>
      </w:r>
      <w:r w:rsidR="00056B98" w:rsidRPr="00761F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Основы </w:t>
      </w:r>
      <w:r w:rsidR="00054ADF" w:rsidRPr="00761F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педагогики», «Педагогическая практика» по 34 часа. В 11 классе – «Основы психологии», «Основы педагогики», «Педагогическая практика» – 34 часа.</w:t>
      </w:r>
      <w:r w:rsidR="00882703" w:rsidRPr="00761F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056B98" w:rsidRPr="00761F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 рамках учебных занятий учащиеся психолого-педагогических классов принимают участие в организации и проведении таких тематических воспитательных мероприятий школы, как Неделя добра, </w:t>
      </w:r>
      <w:r w:rsidR="00FF27FA" w:rsidRPr="00761F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Весенняя и Осенняя неделя добра</w:t>
      </w:r>
      <w:r w:rsidR="00056B98" w:rsidRPr="00761F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новогодние квесты для учащихся начальных классов и др.</w:t>
      </w:r>
    </w:p>
    <w:p w14:paraId="1E924BF1" w14:textId="0751CB6C" w:rsidR="004A3747" w:rsidRPr="00761FA3" w:rsidRDefault="004A3747" w:rsidP="00F86ECD">
      <w:pPr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1FA3">
        <w:rPr>
          <w:rFonts w:ascii="Times New Roman" w:hAnsi="Times New Roman" w:cs="Times New Roman"/>
          <w:b/>
          <w:sz w:val="24"/>
          <w:szCs w:val="24"/>
        </w:rPr>
        <w:t>3 Сведения о цели, задачах и основных направлениях профессиональной деятельности</w:t>
      </w:r>
    </w:p>
    <w:p w14:paraId="3DBB2B7A" w14:textId="77777777" w:rsidR="004A3747" w:rsidRPr="00761FA3" w:rsidRDefault="004A3747" w:rsidP="00F86ECD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761FA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Основная цель моей работы – создание условий, обеспечивающих психологический комфорт и успешность всех участников образовательных отношений в условиях реализации ФГОС ООО и ФГОС  СОО.</w:t>
      </w:r>
    </w:p>
    <w:p w14:paraId="50EBAD59" w14:textId="071B4F3A" w:rsidR="004A3747" w:rsidRPr="00761FA3" w:rsidRDefault="004A3747" w:rsidP="00F86ECD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761FA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Для достижения поставленной цели решаю следующие задачи: </w:t>
      </w:r>
    </w:p>
    <w:p w14:paraId="7C6601E6" w14:textId="77777777" w:rsidR="004A3747" w:rsidRPr="00761FA3" w:rsidRDefault="004A3747" w:rsidP="00F86ECD">
      <w:pPr>
        <w:widowControl w:val="0"/>
        <w:tabs>
          <w:tab w:val="left" w:pos="142"/>
          <w:tab w:val="left" w:pos="851"/>
          <w:tab w:val="left" w:pos="1843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761FA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1.</w:t>
      </w:r>
      <w:r w:rsidRPr="00761FA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ab/>
        <w:t>Обеспечить психологическое сопровождение учащихся 5-11 классов в рамках реализации ФГОС ООО и ФГОС СОО.</w:t>
      </w:r>
    </w:p>
    <w:p w14:paraId="7063DB33" w14:textId="77777777" w:rsidR="004A3747" w:rsidRPr="00761FA3" w:rsidRDefault="004A3747" w:rsidP="00F86ECD">
      <w:pPr>
        <w:widowControl w:val="0"/>
        <w:tabs>
          <w:tab w:val="left" w:pos="142"/>
          <w:tab w:val="left" w:pos="851"/>
          <w:tab w:val="left" w:pos="1843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761FA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2. Способствовать благоприятной адаптации учащихся к школе (5, 10-х классов).</w:t>
      </w:r>
    </w:p>
    <w:p w14:paraId="41DD1D1A" w14:textId="77777777" w:rsidR="004A3747" w:rsidRPr="00761FA3" w:rsidRDefault="004A3747" w:rsidP="00F86ECD">
      <w:pPr>
        <w:widowControl w:val="0"/>
        <w:tabs>
          <w:tab w:val="left" w:pos="142"/>
          <w:tab w:val="left" w:pos="851"/>
          <w:tab w:val="left" w:pos="1843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761FA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3.</w:t>
      </w:r>
      <w:r w:rsidRPr="00761FA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ab/>
        <w:t>Сопровождать процесс успешной социализации учащихся.</w:t>
      </w:r>
    </w:p>
    <w:p w14:paraId="5AB245BC" w14:textId="77777777" w:rsidR="004A3747" w:rsidRPr="00761FA3" w:rsidRDefault="004A3747" w:rsidP="00F86ECD">
      <w:pPr>
        <w:widowControl w:val="0"/>
        <w:tabs>
          <w:tab w:val="left" w:pos="142"/>
          <w:tab w:val="left" w:pos="851"/>
          <w:tab w:val="left" w:pos="1843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761FA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4. Организовать психолого-педагогическое сопровождение детей с «группы риска» девиантного и деструктивного поведения.</w:t>
      </w:r>
    </w:p>
    <w:p w14:paraId="042A2E98" w14:textId="77777777" w:rsidR="004A3747" w:rsidRPr="00761FA3" w:rsidRDefault="004A3747" w:rsidP="00F86ECD">
      <w:pPr>
        <w:widowControl w:val="0"/>
        <w:tabs>
          <w:tab w:val="left" w:pos="142"/>
          <w:tab w:val="left" w:pos="851"/>
          <w:tab w:val="left" w:pos="1843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761FA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5.</w:t>
      </w:r>
      <w:r w:rsidRPr="00761FA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ab/>
      </w:r>
      <w:r w:rsidRPr="00761FA3">
        <w:rPr>
          <w:rFonts w:ascii="Times New Roman" w:hAnsi="Times New Roman" w:cs="Times New Roman"/>
          <w:sz w:val="24"/>
          <w:szCs w:val="24"/>
        </w:rPr>
        <w:t>Организовать психолого-педагогическую поддержку и просвещение родителей (законных представителей) в процессе воспитания и обучения детей.</w:t>
      </w:r>
    </w:p>
    <w:p w14:paraId="614A22E8" w14:textId="77777777" w:rsidR="004A3747" w:rsidRPr="00761FA3" w:rsidRDefault="004A3747" w:rsidP="00F86ECD">
      <w:pPr>
        <w:widowControl w:val="0"/>
        <w:tabs>
          <w:tab w:val="left" w:pos="142"/>
          <w:tab w:val="left" w:pos="851"/>
          <w:tab w:val="left" w:pos="1843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761FA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6.</w:t>
      </w:r>
      <w:r w:rsidRPr="00761FA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ab/>
      </w:r>
      <w:r w:rsidRPr="00761FA3">
        <w:rPr>
          <w:rFonts w:ascii="Times New Roman" w:hAnsi="Times New Roman" w:cs="Times New Roman"/>
          <w:sz w:val="24"/>
          <w:szCs w:val="24"/>
        </w:rPr>
        <w:t>Осуществлять социально-психологическую профилактику эмоционального выгорания педагогического коллектива.</w:t>
      </w:r>
    </w:p>
    <w:p w14:paraId="4CEA2EB9" w14:textId="77777777" w:rsidR="00054ADF" w:rsidRPr="00761FA3" w:rsidRDefault="007014DD" w:rsidP="00F86E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>Важной частью реализации данных программ</w:t>
      </w:r>
      <w:r w:rsidR="00FA002E" w:rsidRPr="00761FA3">
        <w:rPr>
          <w:rFonts w:ascii="Times New Roman" w:hAnsi="Times New Roman" w:cs="Times New Roman"/>
          <w:sz w:val="24"/>
          <w:szCs w:val="24"/>
        </w:rPr>
        <w:t xml:space="preserve"> и проектов</w:t>
      </w:r>
      <w:r w:rsidRPr="00761FA3">
        <w:rPr>
          <w:rFonts w:ascii="Times New Roman" w:hAnsi="Times New Roman" w:cs="Times New Roman"/>
          <w:sz w:val="24"/>
          <w:szCs w:val="24"/>
        </w:rPr>
        <w:t xml:space="preserve"> является психолого-педагогическое сопровождение всех субъектов образовательных отношений, осуществляемое мной, которое включает:</w:t>
      </w:r>
    </w:p>
    <w:p w14:paraId="17C5AACB" w14:textId="751F8CB8" w:rsidR="00054ADF" w:rsidRPr="00761FA3" w:rsidRDefault="009A62AC" w:rsidP="00F86ECD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FA3">
        <w:rPr>
          <w:rFonts w:ascii="Times New Roman" w:hAnsi="Times New Roman" w:cs="Times New Roman"/>
          <w:b/>
          <w:sz w:val="24"/>
          <w:szCs w:val="24"/>
        </w:rPr>
        <w:t>Психолого-педагогическ</w:t>
      </w:r>
      <w:r w:rsidR="00CD5100" w:rsidRPr="00761FA3">
        <w:rPr>
          <w:rFonts w:ascii="Times New Roman" w:hAnsi="Times New Roman" w:cs="Times New Roman"/>
          <w:b/>
          <w:sz w:val="24"/>
          <w:szCs w:val="24"/>
        </w:rPr>
        <w:t>ую</w:t>
      </w:r>
      <w:r w:rsidRPr="00761FA3">
        <w:rPr>
          <w:rFonts w:ascii="Times New Roman" w:hAnsi="Times New Roman" w:cs="Times New Roman"/>
          <w:b/>
          <w:sz w:val="24"/>
          <w:szCs w:val="24"/>
        </w:rPr>
        <w:t xml:space="preserve"> диагностик</w:t>
      </w:r>
      <w:r w:rsidR="00CD5100" w:rsidRPr="00761FA3">
        <w:rPr>
          <w:rFonts w:ascii="Times New Roman" w:hAnsi="Times New Roman" w:cs="Times New Roman"/>
          <w:b/>
          <w:sz w:val="24"/>
          <w:szCs w:val="24"/>
        </w:rPr>
        <w:t>у</w:t>
      </w:r>
      <w:r w:rsidRPr="00761FA3">
        <w:rPr>
          <w:rFonts w:ascii="Times New Roman" w:hAnsi="Times New Roman" w:cs="Times New Roman"/>
          <w:b/>
          <w:sz w:val="24"/>
          <w:szCs w:val="24"/>
        </w:rPr>
        <w:t>:</w:t>
      </w:r>
    </w:p>
    <w:p w14:paraId="44BFF8E8" w14:textId="437C0878" w:rsidR="009A62AC" w:rsidRPr="00761FA3" w:rsidRDefault="009A62AC" w:rsidP="00F86ECD">
      <w:pPr>
        <w:pStyle w:val="11"/>
        <w:numPr>
          <w:ilvl w:val="0"/>
          <w:numId w:val="9"/>
        </w:numPr>
        <w:tabs>
          <w:tab w:val="center" w:pos="-241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100" w:rsidRPr="00761FA3">
        <w:rPr>
          <w:rFonts w:ascii="Times New Roman" w:hAnsi="Times New Roman" w:cs="Times New Roman"/>
          <w:sz w:val="24"/>
          <w:szCs w:val="24"/>
        </w:rPr>
        <w:t>выявления</w:t>
      </w:r>
      <w:r w:rsidRPr="00761FA3">
        <w:rPr>
          <w:rFonts w:ascii="Times New Roman" w:hAnsi="Times New Roman" w:cs="Times New Roman"/>
          <w:sz w:val="24"/>
          <w:szCs w:val="24"/>
        </w:rPr>
        <w:t xml:space="preserve"> обучающихся «группы риска» (с высоким уровнем тревожности, нестабильным эмоциональным состоянием, с повышенной вероятностью вовлечения в зависимое поведение), с низкой учебной мотивацией, трудностями в учебной деятельности и адаптации, одаренных детей, детско-родительских отношений а также профессиональной направленности </w:t>
      </w:r>
      <w:r w:rsidR="00522F93" w:rsidRPr="00761FA3">
        <w:rPr>
          <w:rFonts w:ascii="Times New Roman" w:hAnsi="Times New Roman" w:cs="Times New Roman"/>
          <w:sz w:val="24"/>
          <w:szCs w:val="24"/>
        </w:rPr>
        <w:t>учащихся</w:t>
      </w:r>
      <w:r w:rsidRPr="00761FA3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5B10DD7D" w14:textId="60FAB3BC" w:rsidR="009A50A2" w:rsidRPr="00761FA3" w:rsidRDefault="009A62AC" w:rsidP="00F86ECD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>диагностик</w:t>
      </w:r>
      <w:r w:rsidR="00CD5100" w:rsidRPr="00761FA3">
        <w:rPr>
          <w:rFonts w:ascii="Times New Roman" w:hAnsi="Times New Roman" w:cs="Times New Roman"/>
          <w:sz w:val="24"/>
          <w:szCs w:val="24"/>
        </w:rPr>
        <w:t>и</w:t>
      </w:r>
      <w:r w:rsidRPr="00761FA3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учащихся </w:t>
      </w:r>
      <w:r w:rsidR="009A50A2" w:rsidRPr="00761FA3">
        <w:rPr>
          <w:rFonts w:ascii="Times New Roman" w:hAnsi="Times New Roman" w:cs="Times New Roman"/>
          <w:sz w:val="24"/>
          <w:szCs w:val="24"/>
        </w:rPr>
        <w:t>относительно стиля внутрисемейных отношений, родительского воспитания и общения в кругу семьи;</w:t>
      </w:r>
    </w:p>
    <w:p w14:paraId="257FED85" w14:textId="0CCE269D" w:rsidR="009A50A2" w:rsidRPr="00761FA3" w:rsidRDefault="009A50A2" w:rsidP="00F86ECD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>педагогического стиля, мотивации профессиональной деятельности, оценки уровня взаимодействия педагогов с родителями (законными представителями), уровня стрессоустойчивости, эмоционального выгорания</w:t>
      </w:r>
      <w:r w:rsidR="00321ABC" w:rsidRPr="00761FA3">
        <w:rPr>
          <w:rFonts w:ascii="Times New Roman" w:hAnsi="Times New Roman" w:cs="Times New Roman"/>
          <w:sz w:val="24"/>
          <w:szCs w:val="24"/>
        </w:rPr>
        <w:t xml:space="preserve"> педагогических работников.</w:t>
      </w:r>
    </w:p>
    <w:p w14:paraId="1BA1E707" w14:textId="475426BB" w:rsidR="009A62AC" w:rsidRPr="00761FA3" w:rsidRDefault="009A50A2" w:rsidP="00F86ECD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FA3">
        <w:rPr>
          <w:rFonts w:ascii="Times New Roman" w:hAnsi="Times New Roman" w:cs="Times New Roman"/>
          <w:b/>
          <w:sz w:val="24"/>
          <w:szCs w:val="24"/>
        </w:rPr>
        <w:t>Психолого-педагогическ</w:t>
      </w:r>
      <w:r w:rsidR="00CD5100" w:rsidRPr="00761FA3">
        <w:rPr>
          <w:rFonts w:ascii="Times New Roman" w:hAnsi="Times New Roman" w:cs="Times New Roman"/>
          <w:b/>
          <w:sz w:val="24"/>
          <w:szCs w:val="24"/>
        </w:rPr>
        <w:t>ую</w:t>
      </w:r>
      <w:r w:rsidRPr="00761FA3">
        <w:rPr>
          <w:rFonts w:ascii="Times New Roman" w:hAnsi="Times New Roman" w:cs="Times New Roman"/>
          <w:b/>
          <w:sz w:val="24"/>
          <w:szCs w:val="24"/>
        </w:rPr>
        <w:t xml:space="preserve"> коррекци</w:t>
      </w:r>
      <w:r w:rsidR="00CD5100" w:rsidRPr="00761FA3">
        <w:rPr>
          <w:rFonts w:ascii="Times New Roman" w:hAnsi="Times New Roman" w:cs="Times New Roman"/>
          <w:b/>
          <w:sz w:val="24"/>
          <w:szCs w:val="24"/>
        </w:rPr>
        <w:t>ю</w:t>
      </w:r>
      <w:r w:rsidR="00633099" w:rsidRPr="00761FA3">
        <w:rPr>
          <w:rFonts w:ascii="Times New Roman" w:hAnsi="Times New Roman" w:cs="Times New Roman"/>
          <w:b/>
          <w:sz w:val="24"/>
          <w:szCs w:val="24"/>
        </w:rPr>
        <w:t>:</w:t>
      </w:r>
    </w:p>
    <w:p w14:paraId="502C542E" w14:textId="08FF612C" w:rsidR="00633099" w:rsidRPr="00761FA3" w:rsidRDefault="00633099" w:rsidP="00F86ECD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 xml:space="preserve">процесса формирования личности </w:t>
      </w:r>
      <w:r w:rsidR="00C722D4" w:rsidRPr="00761FA3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Pr="00761FA3">
        <w:rPr>
          <w:rFonts w:ascii="Times New Roman" w:hAnsi="Times New Roman" w:cs="Times New Roman"/>
          <w:sz w:val="24"/>
          <w:szCs w:val="24"/>
        </w:rPr>
        <w:t>посредством оптимизаци</w:t>
      </w:r>
      <w:r w:rsidR="00C722D4" w:rsidRPr="00761FA3">
        <w:rPr>
          <w:rFonts w:ascii="Times New Roman" w:hAnsi="Times New Roman" w:cs="Times New Roman"/>
          <w:sz w:val="24"/>
          <w:szCs w:val="24"/>
        </w:rPr>
        <w:t>и</w:t>
      </w:r>
      <w:r w:rsidRPr="00761FA3">
        <w:rPr>
          <w:rFonts w:ascii="Times New Roman" w:hAnsi="Times New Roman" w:cs="Times New Roman"/>
          <w:sz w:val="24"/>
          <w:szCs w:val="24"/>
        </w:rPr>
        <w:t xml:space="preserve"> психоэмоционального состояния</w:t>
      </w:r>
      <w:r w:rsidR="00C722D4" w:rsidRPr="00761FA3">
        <w:rPr>
          <w:rFonts w:ascii="Times New Roman" w:hAnsi="Times New Roman" w:cs="Times New Roman"/>
          <w:sz w:val="24"/>
          <w:szCs w:val="24"/>
        </w:rPr>
        <w:t>, коррекции отклоняющего поведения, развития познавательных процессов, повышения мотивации учебной деятельности и др.;</w:t>
      </w:r>
    </w:p>
    <w:p w14:paraId="27DAC85D" w14:textId="055CF52F" w:rsidR="00321ABC" w:rsidRPr="00761FA3" w:rsidRDefault="00321ABC" w:rsidP="00F86ECD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>работ</w:t>
      </w:r>
      <w:r w:rsidR="00CD5100" w:rsidRPr="00761FA3">
        <w:rPr>
          <w:rFonts w:ascii="Times New Roman" w:hAnsi="Times New Roman" w:cs="Times New Roman"/>
          <w:sz w:val="24"/>
          <w:szCs w:val="24"/>
        </w:rPr>
        <w:t>ы</w:t>
      </w:r>
      <w:r w:rsidRPr="00761FA3">
        <w:rPr>
          <w:rFonts w:ascii="Times New Roman" w:hAnsi="Times New Roman" w:cs="Times New Roman"/>
          <w:sz w:val="24"/>
          <w:szCs w:val="24"/>
        </w:rPr>
        <w:t xml:space="preserve"> с родительскими установками, направленная на расширение осознанности мотивов воспитания в семье, изменение неадекватных родительских позиций, оптимизацию форм родительского воздействия в процессе воспитания детей;</w:t>
      </w:r>
    </w:p>
    <w:p w14:paraId="483F81B7" w14:textId="5FACD420" w:rsidR="00C722D4" w:rsidRPr="00761FA3" w:rsidRDefault="00C722D4" w:rsidP="00F86ECD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>снижение психоэмоционального напряжения педагогов пос</w:t>
      </w:r>
      <w:r w:rsidR="00321ABC" w:rsidRPr="00761FA3">
        <w:rPr>
          <w:rFonts w:ascii="Times New Roman" w:hAnsi="Times New Roman" w:cs="Times New Roman"/>
          <w:sz w:val="24"/>
          <w:szCs w:val="24"/>
        </w:rPr>
        <w:t>р</w:t>
      </w:r>
      <w:r w:rsidRPr="00761FA3">
        <w:rPr>
          <w:rFonts w:ascii="Times New Roman" w:hAnsi="Times New Roman" w:cs="Times New Roman"/>
          <w:sz w:val="24"/>
          <w:szCs w:val="24"/>
        </w:rPr>
        <w:t>едс</w:t>
      </w:r>
      <w:r w:rsidR="00321ABC" w:rsidRPr="00761FA3">
        <w:rPr>
          <w:rFonts w:ascii="Times New Roman" w:hAnsi="Times New Roman" w:cs="Times New Roman"/>
          <w:sz w:val="24"/>
          <w:szCs w:val="24"/>
        </w:rPr>
        <w:t>т</w:t>
      </w:r>
      <w:r w:rsidRPr="00761FA3">
        <w:rPr>
          <w:rFonts w:ascii="Times New Roman" w:hAnsi="Times New Roman" w:cs="Times New Roman"/>
          <w:sz w:val="24"/>
          <w:szCs w:val="24"/>
        </w:rPr>
        <w:t xml:space="preserve">вом </w:t>
      </w:r>
      <w:r w:rsidR="00321ABC" w:rsidRPr="00761FA3">
        <w:rPr>
          <w:rFonts w:ascii="Times New Roman" w:hAnsi="Times New Roman" w:cs="Times New Roman"/>
          <w:sz w:val="24"/>
          <w:szCs w:val="24"/>
        </w:rPr>
        <w:t>тренинговых занятий.</w:t>
      </w:r>
    </w:p>
    <w:p w14:paraId="2F515EC1" w14:textId="4394767B" w:rsidR="00321ABC" w:rsidRPr="00761FA3" w:rsidRDefault="00321ABC" w:rsidP="00F86ECD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FA3">
        <w:rPr>
          <w:rFonts w:ascii="Times New Roman" w:hAnsi="Times New Roman" w:cs="Times New Roman"/>
          <w:b/>
          <w:sz w:val="24"/>
          <w:szCs w:val="24"/>
        </w:rPr>
        <w:t>Психолого-педагогическое консультирование:</w:t>
      </w:r>
    </w:p>
    <w:p w14:paraId="6B9F065D" w14:textId="32F9F188" w:rsidR="00321ABC" w:rsidRPr="00761FA3" w:rsidRDefault="00321ABC" w:rsidP="00F86ECD">
      <w:pPr>
        <w:pStyle w:val="1"/>
        <w:ind w:left="0" w:firstLine="567"/>
        <w:rPr>
          <w:b w:val="0"/>
          <w:i w:val="0"/>
          <w:sz w:val="24"/>
          <w:szCs w:val="24"/>
        </w:rPr>
      </w:pPr>
      <w:r w:rsidRPr="00761FA3">
        <w:rPr>
          <w:b w:val="0"/>
          <w:i w:val="0"/>
          <w:sz w:val="24"/>
          <w:szCs w:val="24"/>
        </w:rPr>
        <w:t>по вопросам  осознания собственной личности</w:t>
      </w:r>
      <w:r w:rsidR="00CD5100" w:rsidRPr="00761FA3">
        <w:rPr>
          <w:b w:val="0"/>
          <w:i w:val="0"/>
          <w:sz w:val="24"/>
          <w:szCs w:val="24"/>
        </w:rPr>
        <w:t xml:space="preserve"> учащихся</w:t>
      </w:r>
      <w:r w:rsidRPr="00761FA3">
        <w:rPr>
          <w:b w:val="0"/>
          <w:i w:val="0"/>
          <w:sz w:val="24"/>
          <w:szCs w:val="24"/>
        </w:rPr>
        <w:t>, взаимоотношений со сверстниками, с противоположным полом, педагогами и родителями, профориентации и  трудностями в обучении;</w:t>
      </w:r>
    </w:p>
    <w:p w14:paraId="0DCC9BB3" w14:textId="77777777" w:rsidR="00321ABC" w:rsidRPr="00761FA3" w:rsidRDefault="00321ABC" w:rsidP="00F86ECD">
      <w:pPr>
        <w:pStyle w:val="1"/>
        <w:ind w:left="0" w:firstLine="567"/>
        <w:rPr>
          <w:b w:val="0"/>
          <w:i w:val="0"/>
          <w:sz w:val="24"/>
          <w:szCs w:val="24"/>
        </w:rPr>
      </w:pPr>
      <w:r w:rsidRPr="00761FA3">
        <w:rPr>
          <w:b w:val="0"/>
          <w:i w:val="0"/>
          <w:sz w:val="24"/>
          <w:szCs w:val="24"/>
        </w:rPr>
        <w:t xml:space="preserve">психологическое индивидуальное и групповое консультирование (по запросам) родителей по вопросам детско-родительских отношений, возрастных особенностей </w:t>
      </w:r>
      <w:r w:rsidRPr="00761FA3">
        <w:rPr>
          <w:b w:val="0"/>
          <w:i w:val="0"/>
          <w:sz w:val="24"/>
          <w:szCs w:val="24"/>
        </w:rPr>
        <w:lastRenderedPageBreak/>
        <w:t xml:space="preserve">подростков, профессионального самоопределения, психологической готовности выпускников во время подготовки и сдачи ГИА, родителей обучающихся «группы риска», а также обучающихся с ограниченными возможностями здоровья; </w:t>
      </w:r>
    </w:p>
    <w:p w14:paraId="2BFB0466" w14:textId="1E23AD99" w:rsidR="00321ABC" w:rsidRPr="00761FA3" w:rsidRDefault="00321ABC" w:rsidP="00F86ECD">
      <w:pPr>
        <w:pStyle w:val="1"/>
        <w:ind w:left="0" w:firstLine="567"/>
        <w:rPr>
          <w:b w:val="0"/>
          <w:i w:val="0"/>
          <w:sz w:val="24"/>
          <w:szCs w:val="24"/>
        </w:rPr>
      </w:pPr>
      <w:r w:rsidRPr="00761FA3">
        <w:rPr>
          <w:b w:val="0"/>
          <w:i w:val="0"/>
          <w:sz w:val="24"/>
          <w:szCs w:val="24"/>
        </w:rPr>
        <w:t xml:space="preserve">психологическое консультирование педагогов по вопросам обучения и воспитания подростков, профессиональной адаптации, противодействия стрессу, эмоционально-личностным проблемам, взаимодействия «педагог-ученик», </w:t>
      </w:r>
      <w:r w:rsidR="00CD5100" w:rsidRPr="00761FA3">
        <w:rPr>
          <w:b w:val="0"/>
          <w:i w:val="0"/>
          <w:sz w:val="24"/>
          <w:szCs w:val="24"/>
        </w:rPr>
        <w:t>«педагог-педагог».</w:t>
      </w:r>
    </w:p>
    <w:p w14:paraId="2EB57BE0" w14:textId="77435F9C" w:rsidR="00054ADF" w:rsidRPr="00761FA3" w:rsidRDefault="00CD5100" w:rsidP="00F86ECD">
      <w:pPr>
        <w:pStyle w:val="1"/>
        <w:numPr>
          <w:ilvl w:val="0"/>
          <w:numId w:val="8"/>
        </w:numPr>
        <w:ind w:left="0" w:firstLine="567"/>
        <w:rPr>
          <w:sz w:val="24"/>
          <w:szCs w:val="24"/>
        </w:rPr>
      </w:pPr>
      <w:r w:rsidRPr="00761FA3">
        <w:rPr>
          <w:sz w:val="24"/>
          <w:szCs w:val="24"/>
        </w:rPr>
        <w:t>Профилактическое направление:</w:t>
      </w:r>
    </w:p>
    <w:p w14:paraId="4D4D9795" w14:textId="77777777" w:rsidR="00972695" w:rsidRPr="00761FA3" w:rsidRDefault="00CD5100" w:rsidP="00F86ECD">
      <w:pPr>
        <w:pStyle w:val="11"/>
        <w:numPr>
          <w:ilvl w:val="0"/>
          <w:numId w:val="11"/>
        </w:numPr>
        <w:tabs>
          <w:tab w:val="center" w:pos="-241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 xml:space="preserve">групповые и индивидуальные занятия по адаптации к условиям обучения в профильных классах, профилактической и профориентационной  направленности, с целью сохранения и укрепления психического здоровья детей, в т.ч. их эмоционального благополучия во время подготовки и сдачи ГИА, а также развитию навыков бесконфликтного общения в социуме; </w:t>
      </w:r>
    </w:p>
    <w:p w14:paraId="593A3E64" w14:textId="31C0D577" w:rsidR="00CD5100" w:rsidRPr="00761FA3" w:rsidRDefault="00972695" w:rsidP="00F86ECD">
      <w:pPr>
        <w:pStyle w:val="11"/>
        <w:numPr>
          <w:ilvl w:val="0"/>
          <w:numId w:val="11"/>
        </w:numPr>
        <w:tabs>
          <w:tab w:val="center" w:pos="-241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>обеспечение</w:t>
      </w:r>
      <w:r w:rsidR="00522F93" w:rsidRPr="00761FA3">
        <w:rPr>
          <w:rFonts w:ascii="Times New Roman" w:hAnsi="Times New Roman" w:cs="Times New Roman"/>
          <w:sz w:val="24"/>
          <w:szCs w:val="24"/>
        </w:rPr>
        <w:t xml:space="preserve"> родителей знаниями и навыками, способствующими развитию эффективного, развивающего поведения в семье в про</w:t>
      </w:r>
      <w:r w:rsidRPr="00761FA3">
        <w:rPr>
          <w:rFonts w:ascii="Times New Roman" w:hAnsi="Times New Roman" w:cs="Times New Roman"/>
          <w:sz w:val="24"/>
          <w:szCs w:val="24"/>
        </w:rPr>
        <w:t>цессе взаимодействия с детьми посредством с</w:t>
      </w:r>
      <w:r w:rsidR="00522F93" w:rsidRPr="00761FA3">
        <w:rPr>
          <w:rFonts w:ascii="Times New Roman" w:hAnsi="Times New Roman" w:cs="Times New Roman"/>
          <w:sz w:val="24"/>
          <w:szCs w:val="24"/>
        </w:rPr>
        <w:t>овместны</w:t>
      </w:r>
      <w:r w:rsidRPr="00761FA3">
        <w:rPr>
          <w:rFonts w:ascii="Times New Roman" w:hAnsi="Times New Roman" w:cs="Times New Roman"/>
          <w:sz w:val="24"/>
          <w:szCs w:val="24"/>
        </w:rPr>
        <w:t>х групповых</w:t>
      </w:r>
      <w:r w:rsidR="00522F93" w:rsidRPr="00761FA3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Pr="00761FA3">
        <w:rPr>
          <w:rFonts w:ascii="Times New Roman" w:hAnsi="Times New Roman" w:cs="Times New Roman"/>
          <w:sz w:val="24"/>
          <w:szCs w:val="24"/>
        </w:rPr>
        <w:t>й</w:t>
      </w:r>
      <w:r w:rsidR="00522F93" w:rsidRPr="00761FA3">
        <w:rPr>
          <w:rFonts w:ascii="Times New Roman" w:hAnsi="Times New Roman" w:cs="Times New Roman"/>
          <w:sz w:val="24"/>
          <w:szCs w:val="24"/>
        </w:rPr>
        <w:t xml:space="preserve">: родительские собрания, групповые беседы, лекции и консультации, психологические игры, упражнения, дискуссии, круглые столы, родительские конференции, семинары-практикумы. </w:t>
      </w:r>
    </w:p>
    <w:p w14:paraId="109795AC" w14:textId="5D59200E" w:rsidR="00522F93" w:rsidRPr="00761FA3" w:rsidRDefault="00522F93" w:rsidP="00F86ECD">
      <w:pPr>
        <w:pStyle w:val="11"/>
        <w:numPr>
          <w:ilvl w:val="0"/>
          <w:numId w:val="11"/>
        </w:numPr>
        <w:tabs>
          <w:tab w:val="center" w:pos="-241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>профилактик</w:t>
      </w:r>
      <w:r w:rsidR="00972695" w:rsidRPr="00761FA3">
        <w:rPr>
          <w:rFonts w:ascii="Times New Roman" w:hAnsi="Times New Roman" w:cs="Times New Roman"/>
          <w:sz w:val="24"/>
          <w:szCs w:val="24"/>
        </w:rPr>
        <w:t>а</w:t>
      </w:r>
      <w:r w:rsidRPr="00761FA3">
        <w:rPr>
          <w:rFonts w:ascii="Times New Roman" w:hAnsi="Times New Roman" w:cs="Times New Roman"/>
          <w:sz w:val="24"/>
          <w:szCs w:val="24"/>
        </w:rPr>
        <w:t xml:space="preserve"> профессионального выгорания</w:t>
      </w:r>
      <w:r w:rsidR="00972695" w:rsidRPr="00761FA3">
        <w:rPr>
          <w:rFonts w:ascii="Times New Roman" w:hAnsi="Times New Roman" w:cs="Times New Roman"/>
          <w:sz w:val="24"/>
          <w:szCs w:val="24"/>
        </w:rPr>
        <w:t xml:space="preserve"> педагогов школы</w:t>
      </w:r>
      <w:r w:rsidRPr="00761FA3">
        <w:rPr>
          <w:rFonts w:ascii="Times New Roman" w:hAnsi="Times New Roman" w:cs="Times New Roman"/>
          <w:sz w:val="24"/>
          <w:szCs w:val="24"/>
        </w:rPr>
        <w:t>, способствование личностному и профессиональному росту, повышение психологи</w:t>
      </w:r>
      <w:r w:rsidR="00972695" w:rsidRPr="00761FA3">
        <w:rPr>
          <w:rFonts w:ascii="Times New Roman" w:hAnsi="Times New Roman" w:cs="Times New Roman"/>
          <w:sz w:val="24"/>
          <w:szCs w:val="24"/>
        </w:rPr>
        <w:t xml:space="preserve">ческой компетентности. </w:t>
      </w:r>
    </w:p>
    <w:p w14:paraId="640EFF53" w14:textId="77777777" w:rsidR="00F560E7" w:rsidRPr="00761FA3" w:rsidRDefault="00F560E7" w:rsidP="00F86ECD">
      <w:pPr>
        <w:pStyle w:val="1"/>
        <w:numPr>
          <w:ilvl w:val="0"/>
          <w:numId w:val="8"/>
        </w:numPr>
        <w:ind w:left="0" w:firstLine="567"/>
        <w:rPr>
          <w:sz w:val="24"/>
          <w:szCs w:val="24"/>
        </w:rPr>
      </w:pPr>
      <w:r w:rsidRPr="00761FA3">
        <w:rPr>
          <w:sz w:val="24"/>
          <w:szCs w:val="24"/>
        </w:rPr>
        <w:t>Просветительское направление:</w:t>
      </w:r>
    </w:p>
    <w:p w14:paraId="1BC3B413" w14:textId="77777777" w:rsidR="002C3AAD" w:rsidRPr="00761FA3" w:rsidRDefault="00F560E7" w:rsidP="00F86ECD">
      <w:pPr>
        <w:pStyle w:val="1"/>
        <w:numPr>
          <w:ilvl w:val="0"/>
          <w:numId w:val="13"/>
        </w:numPr>
        <w:ind w:left="0" w:firstLine="567"/>
        <w:rPr>
          <w:b w:val="0"/>
          <w:i w:val="0"/>
          <w:sz w:val="24"/>
          <w:szCs w:val="24"/>
        </w:rPr>
      </w:pPr>
      <w:r w:rsidRPr="00761FA3">
        <w:rPr>
          <w:b w:val="0"/>
          <w:i w:val="0"/>
          <w:sz w:val="24"/>
          <w:szCs w:val="24"/>
        </w:rPr>
        <w:t xml:space="preserve">просвещение на родительских собраниях с целью повышения психологической грамотности родителей по вопросам возрастных особенностей подростков, психологической готовности выпускников во время подготовки и сдачи ГИА, профориентации; </w:t>
      </w:r>
    </w:p>
    <w:p w14:paraId="3590F20F" w14:textId="0D986033" w:rsidR="002C3AAD" w:rsidRPr="00761FA3" w:rsidRDefault="00F560E7" w:rsidP="00F86ECD">
      <w:pPr>
        <w:pStyle w:val="1"/>
        <w:ind w:left="0" w:firstLine="567"/>
        <w:rPr>
          <w:b w:val="0"/>
          <w:i w:val="0"/>
          <w:sz w:val="24"/>
          <w:szCs w:val="24"/>
        </w:rPr>
      </w:pPr>
      <w:r w:rsidRPr="00761FA3">
        <w:rPr>
          <w:b w:val="0"/>
          <w:i w:val="0"/>
          <w:sz w:val="24"/>
          <w:szCs w:val="24"/>
        </w:rPr>
        <w:t>размещение методических материалов психопрофилактического и просветительского характера для родителей на сайте школы для обеспечения психолого-педагогической поддержки семьи и повышения компетентности родителей в вопросах развития и образования обучающихся, сохране</w:t>
      </w:r>
      <w:r w:rsidR="002C3AAD" w:rsidRPr="00761FA3">
        <w:rPr>
          <w:b w:val="0"/>
          <w:i w:val="0"/>
          <w:sz w:val="24"/>
          <w:szCs w:val="24"/>
        </w:rPr>
        <w:t>ния и укрепления здоровья детей;</w:t>
      </w:r>
    </w:p>
    <w:p w14:paraId="6D99FB8B" w14:textId="185AEE7F" w:rsidR="00F560E7" w:rsidRPr="00761FA3" w:rsidRDefault="00F560E7" w:rsidP="00F86ECD">
      <w:pPr>
        <w:pStyle w:val="1"/>
        <w:ind w:left="0" w:firstLine="567"/>
        <w:rPr>
          <w:b w:val="0"/>
          <w:i w:val="0"/>
          <w:sz w:val="24"/>
          <w:szCs w:val="24"/>
        </w:rPr>
      </w:pPr>
      <w:r w:rsidRPr="00761FA3">
        <w:rPr>
          <w:b w:val="0"/>
          <w:i w:val="0"/>
          <w:sz w:val="24"/>
          <w:szCs w:val="24"/>
        </w:rPr>
        <w:t>психологическое просвещение педагогов по вопросам сохранения и укрепления психологического здоровья обучающихся, психологической готовности при подготовке и сдачи ГИА, воз</w:t>
      </w:r>
      <w:r w:rsidR="00882703" w:rsidRPr="00761FA3">
        <w:rPr>
          <w:b w:val="0"/>
          <w:i w:val="0"/>
          <w:sz w:val="24"/>
          <w:szCs w:val="24"/>
        </w:rPr>
        <w:t>растных особенностей подростков</w:t>
      </w:r>
      <w:r w:rsidRPr="00761FA3">
        <w:rPr>
          <w:b w:val="0"/>
          <w:i w:val="0"/>
          <w:sz w:val="24"/>
          <w:szCs w:val="24"/>
        </w:rPr>
        <w:t xml:space="preserve">. </w:t>
      </w:r>
    </w:p>
    <w:p w14:paraId="37191A99" w14:textId="72B1AF0C" w:rsidR="00F560E7" w:rsidRPr="00761FA3" w:rsidRDefault="002C3AAD" w:rsidP="00F86ECD">
      <w:pPr>
        <w:pStyle w:val="1"/>
        <w:numPr>
          <w:ilvl w:val="0"/>
          <w:numId w:val="8"/>
        </w:numPr>
        <w:ind w:left="0" w:firstLine="567"/>
        <w:rPr>
          <w:sz w:val="24"/>
          <w:szCs w:val="24"/>
        </w:rPr>
      </w:pPr>
      <w:r w:rsidRPr="00761FA3">
        <w:rPr>
          <w:sz w:val="24"/>
          <w:szCs w:val="24"/>
        </w:rPr>
        <w:t>Экспертно-методическое направление:</w:t>
      </w:r>
    </w:p>
    <w:p w14:paraId="05719D71" w14:textId="7C74A8CC" w:rsidR="002C3AAD" w:rsidRPr="00761FA3" w:rsidRDefault="00A71BCE" w:rsidP="00F86ECD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>Общешкольное руководство выполнением индивидуальных проектов учащимися 10 классов, консультирование педагогов-руководителей проектов. Подготовка научно-исследовательских проектов обучающихся и научно-методических материалов педагогов</w:t>
      </w:r>
      <w:r w:rsidR="00882703" w:rsidRPr="00761FA3">
        <w:rPr>
          <w:rFonts w:ascii="Times New Roman" w:hAnsi="Times New Roman" w:cs="Times New Roman"/>
          <w:sz w:val="24"/>
          <w:szCs w:val="24"/>
        </w:rPr>
        <w:t>,</w:t>
      </w:r>
      <w:r w:rsidRPr="00761FA3">
        <w:rPr>
          <w:rFonts w:ascii="Times New Roman" w:hAnsi="Times New Roman" w:cs="Times New Roman"/>
          <w:sz w:val="24"/>
          <w:szCs w:val="24"/>
        </w:rPr>
        <w:t xml:space="preserve"> участие в работе секций городского НОУ и в научно-практической конференции студентов, аспирантов и моло</w:t>
      </w:r>
      <w:r w:rsidR="00FF27FA" w:rsidRPr="00761FA3">
        <w:rPr>
          <w:rFonts w:ascii="Times New Roman" w:hAnsi="Times New Roman" w:cs="Times New Roman"/>
          <w:sz w:val="24"/>
          <w:szCs w:val="24"/>
        </w:rPr>
        <w:t>дых ученых ФГБОУ ВО «ГАГУ» (2022-2025</w:t>
      </w:r>
      <w:r w:rsidRPr="00761FA3">
        <w:rPr>
          <w:rFonts w:ascii="Times New Roman" w:hAnsi="Times New Roman" w:cs="Times New Roman"/>
          <w:sz w:val="24"/>
          <w:szCs w:val="24"/>
        </w:rPr>
        <w:t xml:space="preserve"> гг.).</w:t>
      </w:r>
    </w:p>
    <w:p w14:paraId="392BA54C" w14:textId="7031BE96" w:rsidR="00A71BCE" w:rsidRPr="00761FA3" w:rsidRDefault="00405319" w:rsidP="00F86ECD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>Транслирование опыта профессиональной деятельности в профессиональном сообществе г.</w:t>
      </w:r>
      <w:r w:rsidR="00882FF3" w:rsidRPr="00761FA3">
        <w:rPr>
          <w:rFonts w:ascii="Times New Roman" w:hAnsi="Times New Roman" w:cs="Times New Roman"/>
          <w:sz w:val="24"/>
          <w:szCs w:val="24"/>
        </w:rPr>
        <w:t> </w:t>
      </w:r>
      <w:r w:rsidRPr="00761FA3">
        <w:rPr>
          <w:rFonts w:ascii="Times New Roman" w:hAnsi="Times New Roman" w:cs="Times New Roman"/>
          <w:sz w:val="24"/>
          <w:szCs w:val="24"/>
        </w:rPr>
        <w:t>Горно-Алтайска и Республики Алтай, участие в методических объединениях педагогов-психологов, научно-практических конгрессах, конференциях, съездах и др.</w:t>
      </w:r>
    </w:p>
    <w:p w14:paraId="0A1B0127" w14:textId="77777777" w:rsidR="00761FA3" w:rsidRPr="00761FA3" w:rsidRDefault="00761FA3" w:rsidP="00761FA3">
      <w:pPr>
        <w:pStyle w:val="af"/>
        <w:numPr>
          <w:ilvl w:val="0"/>
          <w:numId w:val="3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contextualSpacing/>
        <w:jc w:val="both"/>
      </w:pPr>
      <w:r w:rsidRPr="00761FA3">
        <w:t>Участие в V Республиканском психологическом форуме «Горизонты психологии-2022»;</w:t>
      </w:r>
    </w:p>
    <w:p w14:paraId="4907FAB4" w14:textId="77777777" w:rsidR="00761FA3" w:rsidRPr="00761FA3" w:rsidRDefault="00761FA3" w:rsidP="00761FA3">
      <w:pPr>
        <w:pStyle w:val="af"/>
        <w:numPr>
          <w:ilvl w:val="0"/>
          <w:numId w:val="3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contextualSpacing/>
        <w:jc w:val="both"/>
      </w:pPr>
      <w:r w:rsidRPr="00761FA3">
        <w:t>Проведение тренингового занятия по оптимизации эмоционального состояния подростков по теме «Властелин эмоций» в рамках V Республиканском психологическом форуме «Горизонты психологии-2022»;</w:t>
      </w:r>
    </w:p>
    <w:p w14:paraId="52299472" w14:textId="77777777" w:rsidR="00761FA3" w:rsidRPr="00761FA3" w:rsidRDefault="00761FA3" w:rsidP="00761FA3">
      <w:pPr>
        <w:pStyle w:val="af"/>
        <w:numPr>
          <w:ilvl w:val="0"/>
          <w:numId w:val="3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contextualSpacing/>
        <w:jc w:val="both"/>
      </w:pPr>
      <w:r w:rsidRPr="00761FA3">
        <w:t>Победитель городского смотра-конкурса учебных кабинетов и групп в номинации «Лучший кабинет педагога-психолога» (2022г.);</w:t>
      </w:r>
    </w:p>
    <w:p w14:paraId="2030B714" w14:textId="77777777" w:rsidR="00761FA3" w:rsidRPr="00761FA3" w:rsidRDefault="00761FA3" w:rsidP="00761FA3">
      <w:pPr>
        <w:pStyle w:val="af"/>
        <w:numPr>
          <w:ilvl w:val="0"/>
          <w:numId w:val="3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contextualSpacing/>
        <w:jc w:val="both"/>
      </w:pPr>
      <w:r w:rsidRPr="00761FA3">
        <w:t xml:space="preserve">Диплом 3 степени республиканского (заочного) конкурса лучших социально-психологических программ (практик) сопровождения детей, находящихся в трудной жизненной ситуации – БУ ДПО РА «ИПКиППРО РА» (2023г.) программа формирования </w:t>
      </w:r>
      <w:r w:rsidRPr="00761FA3">
        <w:lastRenderedPageBreak/>
        <w:t>жизненных ценностей подростков посредством групповых занятий «Моя жизнь»</w:t>
      </w:r>
      <w:hyperlink r:id="rId9" w:history="1">
        <w:r w:rsidRPr="00761FA3">
          <w:rPr>
            <w:rStyle w:val="a4"/>
          </w:rPr>
          <w:t>https://shkola13gorny.edusite.ru/sveden/files/12ba0e0fac9663d2de9f536c6aa48657.pdf</w:t>
        </w:r>
      </w:hyperlink>
    </w:p>
    <w:p w14:paraId="07EC2FB1" w14:textId="77777777" w:rsidR="00761FA3" w:rsidRPr="00761FA3" w:rsidRDefault="00761FA3" w:rsidP="00761FA3">
      <w:pPr>
        <w:pStyle w:val="af"/>
        <w:numPr>
          <w:ilvl w:val="0"/>
          <w:numId w:val="3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contextualSpacing/>
        <w:jc w:val="both"/>
      </w:pPr>
      <w:r w:rsidRPr="00761FA3">
        <w:t xml:space="preserve">Диплом 1 степени региональной Ярмарки социально-педагогических инноваций – 2023 в номинации «Наставничество на пути к успеху» (2023г.). Рабочая тетрадь для подростков «Расправь свои крылья» </w:t>
      </w:r>
      <w:hyperlink r:id="rId10" w:history="1">
        <w:r w:rsidRPr="00761FA3">
          <w:rPr>
            <w:rStyle w:val="a4"/>
          </w:rPr>
          <w:t>https://disk.yandex.ru/i/o7ZDLMZcOQl_3Q</w:t>
        </w:r>
      </w:hyperlink>
    </w:p>
    <w:p w14:paraId="0AEE6056" w14:textId="77777777" w:rsidR="00761FA3" w:rsidRPr="00761FA3" w:rsidRDefault="00761FA3" w:rsidP="00761FA3">
      <w:pPr>
        <w:pStyle w:val="af"/>
        <w:numPr>
          <w:ilvl w:val="0"/>
          <w:numId w:val="3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contextualSpacing/>
        <w:jc w:val="both"/>
      </w:pPr>
      <w:r w:rsidRPr="00761FA3">
        <w:t>Сертификат участника Всероссийского конкурс методических материалов по профилактике употребления наркотических средств, психотропных и иных психоактивных веществ, формирование культуры здорового и безопасного образа жизни среди обучающихся «Здоровье и безопасность: методические ресурсы» в номинации «Методическая разработка по профилактике употребления наркотических средств, психотропных и иных психоактивных веществ, формирование культуры здорового и безопасного образа жизни среди обучающихся» (2023г.);</w:t>
      </w:r>
    </w:p>
    <w:p w14:paraId="75F27E35" w14:textId="77777777" w:rsidR="00761FA3" w:rsidRPr="00761FA3" w:rsidRDefault="00761FA3" w:rsidP="00761FA3">
      <w:pPr>
        <w:pStyle w:val="af"/>
        <w:numPr>
          <w:ilvl w:val="0"/>
          <w:numId w:val="3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contextualSpacing/>
        <w:jc w:val="both"/>
      </w:pPr>
      <w:r w:rsidRPr="00761FA3">
        <w:t xml:space="preserve">Проведение мероприятия, направленного на профилактику эмоционального выгорания специалистов образовательных организаций «Уйти нельзя, остаться» в рамках VI Межрегионального форума «Горизонты психологии-2023» (2023г.); </w:t>
      </w:r>
    </w:p>
    <w:p w14:paraId="72E0B595" w14:textId="77777777" w:rsidR="00761FA3" w:rsidRPr="00761FA3" w:rsidRDefault="00761FA3" w:rsidP="00761FA3">
      <w:pPr>
        <w:pStyle w:val="af"/>
        <w:numPr>
          <w:ilvl w:val="0"/>
          <w:numId w:val="3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contextualSpacing/>
        <w:jc w:val="both"/>
      </w:pPr>
      <w:r w:rsidRPr="00761FA3">
        <w:t>Педагог-навигатор Всероссийского профориентационного проекта «Билет в будущее» (2023г.);</w:t>
      </w:r>
    </w:p>
    <w:p w14:paraId="31A2F88F" w14:textId="77777777" w:rsidR="00761FA3" w:rsidRPr="00761FA3" w:rsidRDefault="00761FA3" w:rsidP="00761FA3">
      <w:pPr>
        <w:pStyle w:val="af"/>
        <w:numPr>
          <w:ilvl w:val="0"/>
          <w:numId w:val="3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contextualSpacing/>
        <w:jc w:val="both"/>
      </w:pPr>
      <w:r w:rsidRPr="00761FA3">
        <w:t>Диплом 2 степени регионального конкурса лучших практик консультирования родительского сообщества «Искусство консультирования-2024» (2024г.);</w:t>
      </w:r>
    </w:p>
    <w:p w14:paraId="54266149" w14:textId="77777777" w:rsidR="00761FA3" w:rsidRPr="00761FA3" w:rsidRDefault="00761FA3" w:rsidP="00761FA3">
      <w:pPr>
        <w:pStyle w:val="af"/>
        <w:numPr>
          <w:ilvl w:val="0"/>
          <w:numId w:val="3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contextualSpacing/>
        <w:jc w:val="both"/>
      </w:pPr>
      <w:r w:rsidRPr="00761FA3">
        <w:t>Выступление на секции межрегиональной научно-практической научно-практической конференции «Междисциплинарность и метапредметность в образовании как фактор инновационного развития» (2024г.);</w:t>
      </w:r>
    </w:p>
    <w:p w14:paraId="5F6F1777" w14:textId="77777777" w:rsidR="00761FA3" w:rsidRPr="00761FA3" w:rsidRDefault="00761FA3" w:rsidP="00761FA3">
      <w:pPr>
        <w:pStyle w:val="af"/>
        <w:numPr>
          <w:ilvl w:val="0"/>
          <w:numId w:val="3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contextualSpacing/>
        <w:jc w:val="both"/>
      </w:pPr>
      <w:r w:rsidRPr="00761FA3">
        <w:t>Проведение тренингового занятия по профилактике суицидального поведения «На краю черты» в рамках VII Республиканском психологическом форуме «Горизонты психологии-2024»;</w:t>
      </w:r>
    </w:p>
    <w:p w14:paraId="43E42A4A" w14:textId="77777777" w:rsidR="00761FA3" w:rsidRPr="00761FA3" w:rsidRDefault="00761FA3" w:rsidP="00761FA3">
      <w:pPr>
        <w:pStyle w:val="af"/>
        <w:numPr>
          <w:ilvl w:val="0"/>
          <w:numId w:val="3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contextualSpacing/>
        <w:jc w:val="both"/>
      </w:pPr>
      <w:r w:rsidRPr="00761FA3">
        <w:t>Победитель муниципального этапа конкурса «Шаг навстречу-2024» (2024г.);</w:t>
      </w:r>
    </w:p>
    <w:p w14:paraId="23372E9A" w14:textId="77777777" w:rsidR="00761FA3" w:rsidRPr="00761FA3" w:rsidRDefault="00761FA3" w:rsidP="00761FA3">
      <w:pPr>
        <w:pStyle w:val="af"/>
        <w:numPr>
          <w:ilvl w:val="0"/>
          <w:numId w:val="3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contextualSpacing/>
        <w:jc w:val="both"/>
      </w:pPr>
      <w:r w:rsidRPr="00761FA3">
        <w:t>Участие в семинаре «Конкурс как эффективный инструмент профессионального развития педагога» (2025г.);</w:t>
      </w:r>
    </w:p>
    <w:p w14:paraId="17039BFF" w14:textId="77777777" w:rsidR="00761FA3" w:rsidRPr="00761FA3" w:rsidRDefault="00761FA3" w:rsidP="00761FA3">
      <w:pPr>
        <w:pStyle w:val="af"/>
        <w:numPr>
          <w:ilvl w:val="0"/>
          <w:numId w:val="3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contextualSpacing/>
        <w:jc w:val="both"/>
      </w:pPr>
      <w:r w:rsidRPr="00761FA3">
        <w:t>Победитель регионального этапа конкурса «Шаг навстречу-2025» (2025г.);</w:t>
      </w:r>
    </w:p>
    <w:p w14:paraId="00843525" w14:textId="77777777" w:rsidR="00761FA3" w:rsidRPr="00761FA3" w:rsidRDefault="00761FA3" w:rsidP="00761FA3">
      <w:pPr>
        <w:pStyle w:val="af"/>
        <w:numPr>
          <w:ilvl w:val="0"/>
          <w:numId w:val="3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contextualSpacing/>
        <w:jc w:val="both"/>
      </w:pPr>
      <w:r w:rsidRPr="00761FA3">
        <w:t>Почетная грамота Министерства образования и науки Республики Алтай (приказ №65-л/с от 28.02.2025 г.)</w:t>
      </w:r>
    </w:p>
    <w:p w14:paraId="6AF7860F" w14:textId="77777777" w:rsidR="00761FA3" w:rsidRPr="00761FA3" w:rsidRDefault="00761FA3" w:rsidP="00761FA3">
      <w:pPr>
        <w:pStyle w:val="af"/>
        <w:numPr>
          <w:ilvl w:val="0"/>
          <w:numId w:val="3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contextualSpacing/>
        <w:jc w:val="both"/>
      </w:pPr>
      <w:r w:rsidRPr="00761FA3">
        <w:t>Выступление с докладом «Педагогический старт в будущее (из опыта деятельности психолого-педагогических классов МБОУ «СОШ №13 г. Горно-Алтайска») на межвузовском научно-методическом семинаре «Роль психолого-педагогических классов в профессиональном становлении личности будущих педагогов» (2025г.).</w:t>
      </w:r>
    </w:p>
    <w:p w14:paraId="34DEE171" w14:textId="77777777" w:rsidR="00761FA3" w:rsidRPr="00761FA3" w:rsidRDefault="00761FA3" w:rsidP="00761FA3">
      <w:pPr>
        <w:pStyle w:val="af"/>
        <w:numPr>
          <w:ilvl w:val="0"/>
          <w:numId w:val="3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contextualSpacing/>
        <w:jc w:val="both"/>
      </w:pPr>
      <w:r w:rsidRPr="00761FA3">
        <w:t>Проведение мастер-класса по теме «Эффективные методы и приемы в работе педагога-психолога с детьми с ОВЗ» на семинаре-практикуме молодых педагогов Республики Алтай (28.03.2025г.).</w:t>
      </w:r>
    </w:p>
    <w:p w14:paraId="657B71F5" w14:textId="77777777" w:rsidR="00761FA3" w:rsidRPr="00761FA3" w:rsidRDefault="00761FA3" w:rsidP="00761FA3">
      <w:pPr>
        <w:pStyle w:val="af"/>
        <w:numPr>
          <w:ilvl w:val="0"/>
          <w:numId w:val="3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contextualSpacing/>
        <w:jc w:val="both"/>
      </w:pPr>
      <w:r w:rsidRPr="00761FA3">
        <w:t>Подготовка призера Х</w:t>
      </w:r>
      <w:r w:rsidRPr="00761FA3">
        <w:rPr>
          <w:lang w:val="en-US"/>
        </w:rPr>
        <w:t>VII</w:t>
      </w:r>
      <w:r w:rsidRPr="00761FA3">
        <w:t xml:space="preserve"> межрегиональной научно-практической конференции учащихся «Знание. Творчество. Интеллект» (17.04.2025г.)</w:t>
      </w:r>
    </w:p>
    <w:p w14:paraId="4BCFAFE6" w14:textId="77777777" w:rsidR="00761FA3" w:rsidRPr="00761FA3" w:rsidRDefault="00761FA3" w:rsidP="00761FA3">
      <w:pPr>
        <w:pStyle w:val="af"/>
        <w:numPr>
          <w:ilvl w:val="0"/>
          <w:numId w:val="3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contextualSpacing/>
        <w:jc w:val="both"/>
      </w:pPr>
      <w:r w:rsidRPr="00761FA3">
        <w:t>Диплом 1 степени республиканского (заочного) конкурса методических разработок «Здоровым быть модно» в номинации «Есть выбор» (23.04.2025г.).</w:t>
      </w:r>
    </w:p>
    <w:p w14:paraId="799BF9F8" w14:textId="77777777" w:rsidR="00761FA3" w:rsidRPr="00761FA3" w:rsidRDefault="00761FA3" w:rsidP="00761FA3">
      <w:pPr>
        <w:pStyle w:val="af"/>
        <w:numPr>
          <w:ilvl w:val="0"/>
          <w:numId w:val="3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contextualSpacing/>
        <w:jc w:val="both"/>
      </w:pPr>
      <w:r w:rsidRPr="00761FA3">
        <w:t xml:space="preserve">Выступление с мастер-классом тренингового занятия по профилактике вредных привычек «Мой выбор» на </w:t>
      </w:r>
      <w:r w:rsidRPr="00761FA3">
        <w:rPr>
          <w:lang w:val="en-US"/>
        </w:rPr>
        <w:t>VIII</w:t>
      </w:r>
      <w:r w:rsidRPr="00761FA3">
        <w:t xml:space="preserve"> Межрегиональном форуме «Горизонты психологии -2025» (09.09.2025г.).</w:t>
      </w:r>
    </w:p>
    <w:p w14:paraId="2AB15864" w14:textId="74B1EC46" w:rsidR="007014DD" w:rsidRPr="00761FA3" w:rsidRDefault="004A3747" w:rsidP="00F86E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FA3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7014DD" w:rsidRPr="00761FA3">
        <w:rPr>
          <w:rFonts w:ascii="Times New Roman" w:hAnsi="Times New Roman" w:cs="Times New Roman"/>
          <w:b/>
          <w:sz w:val="24"/>
          <w:szCs w:val="24"/>
        </w:rPr>
        <w:t xml:space="preserve">Перечень применяемых психолого-педагогических технологий, методик, программ в соответствии с задачами профессиональной </w:t>
      </w:r>
      <w:r w:rsidR="00882FF3" w:rsidRPr="00761FA3">
        <w:rPr>
          <w:rFonts w:ascii="Times New Roman" w:hAnsi="Times New Roman" w:cs="Times New Roman"/>
          <w:b/>
          <w:sz w:val="24"/>
          <w:szCs w:val="24"/>
        </w:rPr>
        <w:t>деятельности педагога-психолога</w:t>
      </w:r>
    </w:p>
    <w:p w14:paraId="7098B42A" w14:textId="77777777" w:rsidR="007014DD" w:rsidRPr="00761FA3" w:rsidRDefault="007014DD" w:rsidP="00F86ECD">
      <w:pPr>
        <w:pStyle w:val="2"/>
        <w:tabs>
          <w:tab w:val="left" w:pos="567"/>
          <w:tab w:val="left" w:pos="1560"/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 xml:space="preserve">В выборе профессионального инструментария руководствуюсь принципами научности, целесообразности и системности. Использую апробированные программы и методики, рекомендованные профессиональным сообществом, а также адаптирую их </w:t>
      </w:r>
      <w:r w:rsidRPr="00761FA3">
        <w:rPr>
          <w:rFonts w:ascii="Times New Roman" w:hAnsi="Times New Roman" w:cs="Times New Roman"/>
          <w:sz w:val="24"/>
          <w:szCs w:val="24"/>
        </w:rPr>
        <w:lastRenderedPageBreak/>
        <w:t xml:space="preserve">элементы под конкретные профессиональные задачи, разрабатываю и реализую авторские рабочие программы. </w:t>
      </w:r>
    </w:p>
    <w:p w14:paraId="2D44A62C" w14:textId="77777777" w:rsidR="007014DD" w:rsidRPr="00761FA3" w:rsidRDefault="007014DD" w:rsidP="00F86ECD">
      <w:pPr>
        <w:pStyle w:val="2"/>
        <w:tabs>
          <w:tab w:val="left" w:pos="0"/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761FA3">
        <w:rPr>
          <w:rFonts w:ascii="Times New Roman" w:hAnsi="Times New Roman" w:cs="Times New Roman"/>
          <w:bCs/>
          <w:sz w:val="24"/>
          <w:szCs w:val="24"/>
        </w:rPr>
        <w:t>технологии,</w:t>
      </w:r>
      <w:r w:rsidRPr="00761FA3">
        <w:rPr>
          <w:rFonts w:ascii="Times New Roman" w:hAnsi="Times New Roman" w:cs="Times New Roman"/>
          <w:sz w:val="24"/>
          <w:szCs w:val="24"/>
        </w:rPr>
        <w:t xml:space="preserve"> используемые в профессиональной деятельности:</w:t>
      </w:r>
    </w:p>
    <w:p w14:paraId="6C43A469" w14:textId="3E472C41" w:rsidR="002833B4" w:rsidRPr="00761FA3" w:rsidRDefault="00405319" w:rsidP="00F86ECD">
      <w:pPr>
        <w:pStyle w:val="aa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134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1F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Информационные технологии </w:t>
      </w:r>
      <w:r w:rsidRPr="00761FA3">
        <w:rPr>
          <w:rFonts w:ascii="Times New Roman" w:eastAsia="Times New Roman" w:hAnsi="Times New Roman" w:cs="Times New Roman"/>
          <w:bCs/>
          <w:sz w:val="24"/>
          <w:szCs w:val="24"/>
        </w:rPr>
        <w:t>реализуются в процессе</w:t>
      </w:r>
      <w:r w:rsidRPr="00761F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61FA3">
        <w:rPr>
          <w:rFonts w:ascii="Times New Roman" w:eastAsia="Times New Roman" w:hAnsi="Times New Roman" w:cs="Times New Roman"/>
          <w:bCs/>
          <w:sz w:val="24"/>
          <w:szCs w:val="24"/>
        </w:rPr>
        <w:t>диагностики, консультации, развивающей работы, просвещения (</w:t>
      </w:r>
      <w:r w:rsidRPr="00761FA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learningapps</w:t>
      </w:r>
      <w:r w:rsidRPr="00761FA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761FA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org</w:t>
      </w:r>
      <w:r w:rsidRPr="00761FA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61F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onlinetestpad.com</w:t>
      </w:r>
      <w:r w:rsidR="00EF40AD" w:rsidRPr="00761FA3">
        <w:rPr>
          <w:rStyle w:val="path-separator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.</w:t>
      </w:r>
      <w:r w:rsidR="002833B4" w:rsidRPr="0076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ru, </w:t>
      </w:r>
      <w:hyperlink r:id="rId11" w:history="1">
        <w:r w:rsidR="002833B4" w:rsidRPr="00761FA3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https://shedevrum.ai</w:t>
        </w:r>
      </w:hyperlink>
      <w:r w:rsidR="002833B4" w:rsidRPr="0076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hyperlink r:id="rId12" w:tgtFrame="_blank" w:history="1">
        <w:r w:rsidR="002833B4" w:rsidRPr="00761FA3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quick.apkpro.ru</w:t>
        </w:r>
      </w:hyperlink>
      <w:r w:rsidR="002833B4" w:rsidRPr="00761FA3">
        <w:rPr>
          <w:rFonts w:ascii="Times New Roman" w:hAnsi="Times New Roman" w:cs="Times New Roman"/>
          <w:sz w:val="24"/>
          <w:szCs w:val="24"/>
        </w:rPr>
        <w:t xml:space="preserve"> и др.).</w:t>
      </w:r>
    </w:p>
    <w:p w14:paraId="092F5E70" w14:textId="77777777" w:rsidR="002833B4" w:rsidRPr="00761FA3" w:rsidRDefault="00405319" w:rsidP="00F86ECD">
      <w:pPr>
        <w:pStyle w:val="aa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134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1FA3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Здоровьесберегающие технологии</w:t>
      </w:r>
      <w:r w:rsidR="002833B4" w:rsidRPr="00761F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833B4" w:rsidRPr="00761FA3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761FA3">
        <w:rPr>
          <w:rFonts w:ascii="Times New Roman" w:eastAsia="Times New Roman" w:hAnsi="Times New Roman" w:cs="Times New Roman"/>
          <w:bCs/>
          <w:sz w:val="24"/>
          <w:szCs w:val="24"/>
        </w:rPr>
        <w:t xml:space="preserve">аправлены на сохранение </w:t>
      </w:r>
      <w:r w:rsidR="002833B4" w:rsidRPr="00761FA3">
        <w:rPr>
          <w:rFonts w:ascii="Times New Roman" w:eastAsia="Times New Roman" w:hAnsi="Times New Roman" w:cs="Times New Roman"/>
          <w:bCs/>
          <w:sz w:val="24"/>
          <w:szCs w:val="24"/>
        </w:rPr>
        <w:t xml:space="preserve">психоэмоционального </w:t>
      </w:r>
      <w:r w:rsidRPr="00761FA3">
        <w:rPr>
          <w:rFonts w:ascii="Times New Roman" w:eastAsia="Times New Roman" w:hAnsi="Times New Roman" w:cs="Times New Roman"/>
          <w:bCs/>
          <w:sz w:val="24"/>
          <w:szCs w:val="24"/>
        </w:rPr>
        <w:t>здоровья ребёнка на всех этапах его обучения и развития, формирование у него необходимых знаний, умений, на</w:t>
      </w:r>
      <w:r w:rsidR="002833B4" w:rsidRPr="00761FA3">
        <w:rPr>
          <w:rFonts w:ascii="Times New Roman" w:eastAsia="Times New Roman" w:hAnsi="Times New Roman" w:cs="Times New Roman"/>
          <w:bCs/>
          <w:sz w:val="24"/>
          <w:szCs w:val="24"/>
        </w:rPr>
        <w:t>выков по здоровому образу жизни (</w:t>
      </w:r>
      <w:r w:rsidRPr="00761FA3">
        <w:rPr>
          <w:rFonts w:ascii="Times New Roman" w:eastAsia="Times New Roman" w:hAnsi="Times New Roman" w:cs="Times New Roman"/>
          <w:bCs/>
          <w:sz w:val="24"/>
          <w:szCs w:val="24"/>
        </w:rPr>
        <w:t>гимнастика для глаз, дыхательная гимнастика, подвижные и спортивные игры, д</w:t>
      </w:r>
      <w:r w:rsidR="002833B4" w:rsidRPr="00761FA3">
        <w:rPr>
          <w:rFonts w:ascii="Times New Roman" w:eastAsia="Times New Roman" w:hAnsi="Times New Roman" w:cs="Times New Roman"/>
          <w:bCs/>
          <w:sz w:val="24"/>
          <w:szCs w:val="24"/>
        </w:rPr>
        <w:t>инамическая пауза, релаксация).</w:t>
      </w:r>
    </w:p>
    <w:p w14:paraId="14109056" w14:textId="24EF55C3" w:rsidR="00405319" w:rsidRPr="00761FA3" w:rsidRDefault="002833B4" w:rsidP="00F86ECD">
      <w:pPr>
        <w:pStyle w:val="aa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134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1F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Арт-терапия </w:t>
      </w:r>
      <w:r w:rsidRPr="00761FA3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405319" w:rsidRPr="00761FA3">
        <w:rPr>
          <w:rFonts w:ascii="Times New Roman" w:eastAsia="Times New Roman" w:hAnsi="Times New Roman" w:cs="Times New Roman"/>
          <w:bCs/>
          <w:sz w:val="24"/>
          <w:szCs w:val="24"/>
        </w:rPr>
        <w:t xml:space="preserve">ключает в себя изотерапию, цветотерапию, фототерапию, сказкотерапию, музыкотерапию, коллажирование. Арт-терапия помогает бороться с рядом серьёзных психологических проблем, в числе </w:t>
      </w:r>
      <w:r w:rsidRPr="00761FA3">
        <w:rPr>
          <w:rFonts w:ascii="Times New Roman" w:eastAsia="Times New Roman" w:hAnsi="Times New Roman" w:cs="Times New Roman"/>
          <w:bCs/>
          <w:sz w:val="24"/>
          <w:szCs w:val="24"/>
        </w:rPr>
        <w:t>психо</w:t>
      </w:r>
      <w:r w:rsidR="00405319" w:rsidRPr="00761FA3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травмы, внутренние конфликты, страхи. </w:t>
      </w:r>
    </w:p>
    <w:p w14:paraId="5A7DDEC6" w14:textId="5A7E4697" w:rsidR="00405319" w:rsidRPr="00761FA3" w:rsidRDefault="00405319" w:rsidP="00F86ECD">
      <w:pPr>
        <w:pStyle w:val="aa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1FA3">
        <w:rPr>
          <w:rFonts w:ascii="Times New Roman" w:eastAsia="Times New Roman" w:hAnsi="Times New Roman" w:cs="Times New Roman"/>
          <w:b/>
          <w:bCs/>
          <w:sz w:val="24"/>
          <w:szCs w:val="24"/>
        </w:rPr>
        <w:t>Игровая терапия</w:t>
      </w:r>
      <w:r w:rsidR="002833B4" w:rsidRPr="00761F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833B4" w:rsidRPr="00761FA3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761FA3">
        <w:rPr>
          <w:rFonts w:ascii="Times New Roman" w:eastAsia="Times New Roman" w:hAnsi="Times New Roman" w:cs="Times New Roman"/>
          <w:bCs/>
          <w:sz w:val="24"/>
          <w:szCs w:val="24"/>
        </w:rPr>
        <w:t xml:space="preserve">ешает задачи психокоррекции, психопрофилактики, развития и гармонизации личности </w:t>
      </w:r>
      <w:r w:rsidR="002833B4" w:rsidRPr="00761FA3">
        <w:rPr>
          <w:rFonts w:ascii="Times New Roman" w:eastAsia="Times New Roman" w:hAnsi="Times New Roman" w:cs="Times New Roman"/>
          <w:bCs/>
          <w:sz w:val="24"/>
          <w:szCs w:val="24"/>
        </w:rPr>
        <w:t>всех участников образовательных отношений</w:t>
      </w:r>
      <w:r w:rsidRPr="00761FA3">
        <w:rPr>
          <w:rFonts w:ascii="Times New Roman" w:eastAsia="Times New Roman" w:hAnsi="Times New Roman" w:cs="Times New Roman"/>
          <w:bCs/>
          <w:sz w:val="24"/>
          <w:szCs w:val="24"/>
        </w:rPr>
        <w:t xml:space="preserve">, способствует улучшению психологического климата в </w:t>
      </w:r>
      <w:r w:rsidR="002833B4" w:rsidRPr="00761FA3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семьях и </w:t>
      </w:r>
      <w:r w:rsidR="009C55F4" w:rsidRPr="00761FA3">
        <w:rPr>
          <w:rFonts w:ascii="Times New Roman" w:eastAsia="Times New Roman" w:hAnsi="Times New Roman" w:cs="Times New Roman"/>
          <w:bCs/>
          <w:sz w:val="24"/>
          <w:szCs w:val="24"/>
        </w:rPr>
        <w:t xml:space="preserve">малых группах. </w:t>
      </w:r>
    </w:p>
    <w:p w14:paraId="29D8403A" w14:textId="7A8B5368" w:rsidR="00405319" w:rsidRPr="00761FA3" w:rsidRDefault="00405319" w:rsidP="00F86ECD">
      <w:pPr>
        <w:pStyle w:val="aa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1FA3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Психогимнастика</w:t>
      </w:r>
      <w:r w:rsidR="009C55F4" w:rsidRPr="00761FA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направлена</w:t>
      </w:r>
      <w:r w:rsidRPr="00761FA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преодоление барьеров в общении, развитие лучшего понимания себя и других, снятие психического напряжения, создание возможностей для самовыражения, выработки умен</w:t>
      </w:r>
      <w:r w:rsidR="009C55F4" w:rsidRPr="00761FA3">
        <w:rPr>
          <w:rFonts w:ascii="Times New Roman" w:eastAsia="Times New Roman" w:hAnsi="Times New Roman" w:cs="Times New Roman"/>
          <w:bCs/>
          <w:sz w:val="24"/>
          <w:szCs w:val="24"/>
        </w:rPr>
        <w:t xml:space="preserve">ия выражать чувства и желания. </w:t>
      </w:r>
    </w:p>
    <w:p w14:paraId="38C13293" w14:textId="2E22E7CD" w:rsidR="00026265" w:rsidRPr="00761FA3" w:rsidRDefault="00026265" w:rsidP="00F86ECD">
      <w:pPr>
        <w:pStyle w:val="aa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134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1F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МАКтерапия </w:t>
      </w:r>
      <w:r w:rsidRPr="00761FA3">
        <w:rPr>
          <w:rFonts w:ascii="Times New Roman" w:eastAsia="Times New Roman" w:hAnsi="Times New Roman" w:cs="Times New Roman"/>
          <w:bCs/>
          <w:sz w:val="24"/>
          <w:szCs w:val="24"/>
        </w:rPr>
        <w:t>ориентирована оказание помощи при активизации подсознания и латентных ресурсов. Преимуществом применения МАК при работе с детьми является легкость установления первичного контакта, опираясь на карту, ребёнку легче рассказать о своих эмоциях и переживаниях. МАК развивают эмоциональный интеллект ребёнка, развивает  его творческую составляющую.</w:t>
      </w:r>
      <w:r w:rsidRPr="00761F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E0BBCC2" w14:textId="0D01D3BD" w:rsidR="009C55F4" w:rsidRPr="00761FA3" w:rsidRDefault="009C55F4" w:rsidP="00F86ECD">
      <w:pPr>
        <w:pStyle w:val="aa"/>
        <w:tabs>
          <w:tab w:val="left" w:pos="0"/>
          <w:tab w:val="left" w:pos="851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1FA3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психодиагностических методов:</w:t>
      </w:r>
    </w:p>
    <w:p w14:paraId="0E589971" w14:textId="77777777" w:rsidR="003C169A" w:rsidRPr="00761FA3" w:rsidRDefault="009C55F4" w:rsidP="003C169A">
      <w:pPr>
        <w:pStyle w:val="a7"/>
        <w:numPr>
          <w:ilvl w:val="0"/>
          <w:numId w:val="31"/>
        </w:numPr>
        <w:tabs>
          <w:tab w:val="left" w:pos="142"/>
          <w:tab w:val="left" w:pos="426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761FA3">
        <w:rPr>
          <w:rFonts w:eastAsiaTheme="minorEastAsia"/>
          <w:sz w:val="24"/>
          <w:szCs w:val="24"/>
          <w:lang w:eastAsia="ru-RU"/>
        </w:rPr>
        <w:t>1.Диагностика психоэмоционального состояния</w:t>
      </w:r>
      <w:r w:rsidR="003C169A" w:rsidRPr="00761FA3">
        <w:rPr>
          <w:rFonts w:eastAsiaTheme="minorEastAsia"/>
          <w:sz w:val="24"/>
          <w:szCs w:val="24"/>
          <w:lang w:eastAsia="ru-RU"/>
        </w:rPr>
        <w:t xml:space="preserve"> (</w:t>
      </w:r>
      <w:r w:rsidRPr="00761FA3">
        <w:rPr>
          <w:color w:val="000000"/>
          <w:sz w:val="24"/>
          <w:szCs w:val="24"/>
          <w:shd w:val="clear" w:color="auto" w:fill="FFFFFF"/>
        </w:rPr>
        <w:t>«</w:t>
      </w:r>
      <w:r w:rsidR="008653D9" w:rsidRPr="00761FA3">
        <w:rPr>
          <w:color w:val="000000"/>
          <w:sz w:val="24"/>
          <w:szCs w:val="24"/>
          <w:shd w:val="clear" w:color="auto" w:fill="FFFFFF"/>
        </w:rPr>
        <w:t>Незаконченные пре</w:t>
      </w:r>
      <w:r w:rsidR="003C169A" w:rsidRPr="00761FA3">
        <w:rPr>
          <w:color w:val="000000"/>
          <w:sz w:val="24"/>
          <w:szCs w:val="24"/>
          <w:shd w:val="clear" w:color="auto" w:fill="FFFFFF"/>
        </w:rPr>
        <w:t xml:space="preserve">дложения», </w:t>
      </w:r>
      <w:r w:rsidR="008653D9" w:rsidRPr="00761FA3">
        <w:rPr>
          <w:color w:val="000000"/>
          <w:sz w:val="24"/>
          <w:szCs w:val="24"/>
        </w:rPr>
        <w:t>Т</w:t>
      </w:r>
      <w:r w:rsidR="003C169A" w:rsidRPr="00761FA3">
        <w:rPr>
          <w:color w:val="000000"/>
          <w:sz w:val="24"/>
          <w:szCs w:val="24"/>
        </w:rPr>
        <w:t xml:space="preserve">ест-опросник Спилбергера-Ханина, </w:t>
      </w:r>
      <w:r w:rsidRPr="00761FA3">
        <w:rPr>
          <w:rStyle w:val="c0"/>
          <w:color w:val="000000"/>
          <w:sz w:val="24"/>
          <w:szCs w:val="24"/>
        </w:rPr>
        <w:t>Опросник «Баса – Дарки»</w:t>
      </w:r>
      <w:r w:rsidR="003C169A" w:rsidRPr="00761FA3">
        <w:rPr>
          <w:rStyle w:val="c0"/>
          <w:color w:val="000000"/>
          <w:sz w:val="24"/>
          <w:szCs w:val="24"/>
        </w:rPr>
        <w:t xml:space="preserve">, </w:t>
      </w:r>
      <w:r w:rsidR="00026265" w:rsidRPr="00761FA3">
        <w:rPr>
          <w:rStyle w:val="c0"/>
          <w:color w:val="000000"/>
          <w:sz w:val="24"/>
          <w:szCs w:val="24"/>
        </w:rPr>
        <w:t>«</w:t>
      </w:r>
      <w:r w:rsidR="008653D9" w:rsidRPr="00761FA3">
        <w:rPr>
          <w:rStyle w:val="c0"/>
          <w:color w:val="000000"/>
          <w:sz w:val="24"/>
          <w:szCs w:val="24"/>
        </w:rPr>
        <w:t xml:space="preserve">Несуществующее </w:t>
      </w:r>
      <w:r w:rsidR="00026265" w:rsidRPr="00761FA3">
        <w:rPr>
          <w:rStyle w:val="c0"/>
          <w:color w:val="000000"/>
          <w:sz w:val="24"/>
          <w:szCs w:val="24"/>
        </w:rPr>
        <w:t>животное»</w:t>
      </w:r>
      <w:r w:rsidR="003C169A" w:rsidRPr="00761FA3">
        <w:rPr>
          <w:rStyle w:val="c0"/>
          <w:color w:val="000000"/>
          <w:sz w:val="24"/>
          <w:szCs w:val="24"/>
        </w:rPr>
        <w:t xml:space="preserve">, </w:t>
      </w:r>
      <w:r w:rsidR="008653D9" w:rsidRPr="00761FA3">
        <w:rPr>
          <w:color w:val="000000"/>
          <w:sz w:val="24"/>
          <w:szCs w:val="24"/>
          <w:shd w:val="clear" w:color="auto" w:fill="FFFFFF"/>
        </w:rPr>
        <w:t>Само</w:t>
      </w:r>
      <w:r w:rsidR="00026265" w:rsidRPr="00761FA3">
        <w:rPr>
          <w:color w:val="000000"/>
          <w:sz w:val="24"/>
          <w:szCs w:val="24"/>
          <w:shd w:val="clear" w:color="auto" w:fill="FFFFFF"/>
        </w:rPr>
        <w:t>оценка психического состояния</w:t>
      </w:r>
      <w:r w:rsidR="008653D9" w:rsidRPr="00761FA3">
        <w:rPr>
          <w:color w:val="000000"/>
          <w:sz w:val="24"/>
          <w:szCs w:val="24"/>
          <w:shd w:val="clear" w:color="auto" w:fill="FFFFFF"/>
        </w:rPr>
        <w:t xml:space="preserve"> (САН).</w:t>
      </w:r>
    </w:p>
    <w:p w14:paraId="046E4329" w14:textId="16379174" w:rsidR="00E40B6E" w:rsidRPr="00761FA3" w:rsidRDefault="00026265" w:rsidP="003C169A">
      <w:pPr>
        <w:pStyle w:val="a7"/>
        <w:numPr>
          <w:ilvl w:val="0"/>
          <w:numId w:val="31"/>
        </w:numPr>
        <w:tabs>
          <w:tab w:val="left" w:pos="142"/>
          <w:tab w:val="left" w:pos="426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761FA3">
        <w:rPr>
          <w:rFonts w:eastAsiaTheme="minorEastAsia"/>
          <w:sz w:val="24"/>
          <w:szCs w:val="24"/>
          <w:lang w:eastAsia="ru-RU"/>
        </w:rPr>
        <w:t>Диагностика</w:t>
      </w:r>
      <w:r w:rsidR="0010626F" w:rsidRPr="00761FA3">
        <w:rPr>
          <w:rFonts w:eastAsiaTheme="minorEastAsia"/>
          <w:sz w:val="24"/>
          <w:szCs w:val="24"/>
          <w:lang w:eastAsia="ru-RU"/>
        </w:rPr>
        <w:t xml:space="preserve"> определения профессиональной направлен</w:t>
      </w:r>
      <w:r w:rsidR="003C169A" w:rsidRPr="00761FA3">
        <w:rPr>
          <w:rFonts w:eastAsiaTheme="minorEastAsia"/>
          <w:sz w:val="24"/>
          <w:szCs w:val="24"/>
          <w:lang w:eastAsia="ru-RU"/>
        </w:rPr>
        <w:t>ности и склонностей школьников (</w:t>
      </w:r>
      <w:r w:rsidR="009C7187" w:rsidRPr="00761FA3">
        <w:rPr>
          <w:rFonts w:eastAsia="+mn-ea"/>
          <w:sz w:val="24"/>
          <w:szCs w:val="24"/>
        </w:rPr>
        <w:t>«Карта интересов» Голомштока</w:t>
      </w:r>
      <w:r w:rsidR="003C169A" w:rsidRPr="00761FA3">
        <w:rPr>
          <w:sz w:val="24"/>
          <w:szCs w:val="24"/>
        </w:rPr>
        <w:t xml:space="preserve">, </w:t>
      </w:r>
      <w:r w:rsidR="00E40B6E" w:rsidRPr="00761FA3">
        <w:rPr>
          <w:rFonts w:eastAsia="+mn-ea"/>
          <w:sz w:val="24"/>
          <w:szCs w:val="24"/>
        </w:rPr>
        <w:t>Опросник профессиональных склонностей Йовайши</w:t>
      </w:r>
      <w:r w:rsidR="003C169A" w:rsidRPr="00761FA3">
        <w:rPr>
          <w:rFonts w:eastAsia="+mn-ea"/>
          <w:sz w:val="24"/>
          <w:szCs w:val="24"/>
        </w:rPr>
        <w:t xml:space="preserve">, </w:t>
      </w:r>
      <w:r w:rsidR="00E40B6E" w:rsidRPr="00761FA3">
        <w:rPr>
          <w:rFonts w:eastAsia="+mn-ea"/>
          <w:sz w:val="24"/>
          <w:szCs w:val="24"/>
        </w:rPr>
        <w:t>Методика определения типа мышления</w:t>
      </w:r>
      <w:r w:rsidR="003C169A" w:rsidRPr="00761FA3">
        <w:rPr>
          <w:rFonts w:eastAsia="+mn-ea"/>
          <w:sz w:val="24"/>
          <w:szCs w:val="24"/>
        </w:rPr>
        <w:t xml:space="preserve">, </w:t>
      </w:r>
      <w:r w:rsidR="00E40B6E" w:rsidRPr="00761FA3">
        <w:rPr>
          <w:rFonts w:eastAsia="+mn-ea"/>
          <w:sz w:val="24"/>
          <w:szCs w:val="24"/>
        </w:rPr>
        <w:t>Тест структуры интеллекта</w:t>
      </w:r>
      <w:r w:rsidR="003C169A" w:rsidRPr="00761FA3">
        <w:rPr>
          <w:rFonts w:eastAsia="+mn-ea"/>
          <w:sz w:val="24"/>
          <w:szCs w:val="24"/>
        </w:rPr>
        <w:t xml:space="preserve"> Амтхауэра, М</w:t>
      </w:r>
      <w:r w:rsidR="00E40B6E" w:rsidRPr="00761FA3">
        <w:rPr>
          <w:rFonts w:eastAsia="+mn-ea"/>
          <w:sz w:val="24"/>
          <w:szCs w:val="24"/>
        </w:rPr>
        <w:t>етодика «Профиль»</w:t>
      </w:r>
      <w:r w:rsidR="003C169A" w:rsidRPr="00761FA3">
        <w:rPr>
          <w:rFonts w:eastAsia="+mn-ea"/>
          <w:sz w:val="24"/>
          <w:szCs w:val="24"/>
        </w:rPr>
        <w:t>).</w:t>
      </w:r>
    </w:p>
    <w:p w14:paraId="47EDD2C1" w14:textId="61A60283" w:rsidR="002F0281" w:rsidRPr="00761FA3" w:rsidRDefault="00026265" w:rsidP="003C169A">
      <w:pPr>
        <w:pStyle w:val="a3"/>
        <w:numPr>
          <w:ilvl w:val="0"/>
          <w:numId w:val="31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 xml:space="preserve">Оценка социально-психологического климата </w:t>
      </w:r>
      <w:r w:rsidR="003C169A" w:rsidRPr="00761FA3">
        <w:rPr>
          <w:rFonts w:ascii="Times New Roman" w:hAnsi="Times New Roman" w:cs="Times New Roman"/>
          <w:sz w:val="24"/>
          <w:szCs w:val="24"/>
        </w:rPr>
        <w:t>коллектива (</w:t>
      </w:r>
      <w:r w:rsidR="002F0281" w:rsidRPr="00761FA3">
        <w:rPr>
          <w:rFonts w:ascii="Times New Roman" w:hAnsi="Times New Roman" w:cs="Times New Roman"/>
          <w:sz w:val="24"/>
          <w:szCs w:val="24"/>
        </w:rPr>
        <w:t>методика определение индекса</w:t>
      </w:r>
      <w:r w:rsidR="003C169A" w:rsidRPr="00761FA3">
        <w:rPr>
          <w:rFonts w:ascii="Times New Roman" w:hAnsi="Times New Roman" w:cs="Times New Roman"/>
          <w:sz w:val="24"/>
          <w:szCs w:val="24"/>
        </w:rPr>
        <w:t xml:space="preserve"> групповой сплоченности Сишора, </w:t>
      </w:r>
      <w:r w:rsidR="002F0281" w:rsidRPr="00761FA3">
        <w:rPr>
          <w:rFonts w:ascii="Times New Roman" w:hAnsi="Times New Roman" w:cs="Times New Roman"/>
          <w:sz w:val="24"/>
          <w:szCs w:val="24"/>
        </w:rPr>
        <w:t>со</w:t>
      </w:r>
      <w:r w:rsidR="003C169A" w:rsidRPr="00761FA3">
        <w:rPr>
          <w:rFonts w:ascii="Times New Roman" w:hAnsi="Times New Roman" w:cs="Times New Roman"/>
          <w:sz w:val="24"/>
          <w:szCs w:val="24"/>
        </w:rPr>
        <w:t>циометрия, М</w:t>
      </w:r>
      <w:r w:rsidR="009241AB" w:rsidRPr="00761FA3">
        <w:rPr>
          <w:rFonts w:ascii="Times New Roman" w:hAnsi="Times New Roman" w:cs="Times New Roman"/>
          <w:sz w:val="24"/>
          <w:szCs w:val="24"/>
        </w:rPr>
        <w:t>етодика оценки психологической атмосферы в коллективе</w:t>
      </w:r>
      <w:r w:rsidRPr="00761FA3">
        <w:rPr>
          <w:rFonts w:ascii="Times New Roman" w:hAnsi="Times New Roman" w:cs="Times New Roman"/>
          <w:sz w:val="24"/>
          <w:szCs w:val="24"/>
        </w:rPr>
        <w:t xml:space="preserve"> (по А.Ф. </w:t>
      </w:r>
      <w:r w:rsidR="009241AB" w:rsidRPr="00761FA3">
        <w:rPr>
          <w:rFonts w:ascii="Times New Roman" w:hAnsi="Times New Roman" w:cs="Times New Roman"/>
          <w:sz w:val="24"/>
          <w:szCs w:val="24"/>
        </w:rPr>
        <w:t>Фидлеру).</w:t>
      </w:r>
    </w:p>
    <w:p w14:paraId="65FA464C" w14:textId="70DA9B2F" w:rsidR="009C7187" w:rsidRPr="00761FA3" w:rsidRDefault="00026265" w:rsidP="00B455E0">
      <w:pPr>
        <w:pStyle w:val="a3"/>
        <w:numPr>
          <w:ilvl w:val="0"/>
          <w:numId w:val="31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>Опре</w:t>
      </w:r>
      <w:r w:rsidR="002D1FF8" w:rsidRPr="00761FA3">
        <w:rPr>
          <w:rFonts w:ascii="Times New Roman" w:hAnsi="Times New Roman" w:cs="Times New Roman"/>
          <w:sz w:val="24"/>
          <w:szCs w:val="24"/>
        </w:rPr>
        <w:t>делени</w:t>
      </w:r>
      <w:r w:rsidRPr="00761FA3">
        <w:rPr>
          <w:rFonts w:ascii="Times New Roman" w:hAnsi="Times New Roman" w:cs="Times New Roman"/>
          <w:sz w:val="24"/>
          <w:szCs w:val="24"/>
        </w:rPr>
        <w:t>е стиля</w:t>
      </w:r>
      <w:r w:rsidR="003C169A" w:rsidRPr="00761FA3">
        <w:rPr>
          <w:rFonts w:ascii="Times New Roman" w:hAnsi="Times New Roman" w:cs="Times New Roman"/>
          <w:sz w:val="24"/>
          <w:szCs w:val="24"/>
        </w:rPr>
        <w:t xml:space="preserve"> детско-родительских отношений («Мера заботы», </w:t>
      </w:r>
      <w:r w:rsidR="009C55F4" w:rsidRPr="00761FA3">
        <w:rPr>
          <w:rFonts w:ascii="Times New Roman" w:hAnsi="Times New Roman" w:cs="Times New Roman"/>
          <w:sz w:val="24"/>
          <w:szCs w:val="24"/>
        </w:rPr>
        <w:t>«Незаконченн</w:t>
      </w:r>
      <w:r w:rsidR="003C169A" w:rsidRPr="00761FA3">
        <w:rPr>
          <w:rFonts w:ascii="Times New Roman" w:hAnsi="Times New Roman" w:cs="Times New Roman"/>
          <w:sz w:val="24"/>
          <w:szCs w:val="24"/>
        </w:rPr>
        <w:t>ые предложения», «Рисунок семьи»).</w:t>
      </w:r>
    </w:p>
    <w:p w14:paraId="4B129A66" w14:textId="6863FA35" w:rsidR="009C7187" w:rsidRPr="00761FA3" w:rsidRDefault="00026265" w:rsidP="003C169A">
      <w:pPr>
        <w:pStyle w:val="a3"/>
        <w:numPr>
          <w:ilvl w:val="0"/>
          <w:numId w:val="31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Диагностика </w:t>
      </w:r>
      <w:r w:rsidR="009C7187" w:rsidRPr="00761F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выявления</w:t>
      </w:r>
      <w:r w:rsidR="008653D9" w:rsidRPr="00761F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скрытой и явной рискогенности социально-психологических условий, формирующих психологическую готовность к аддиктивному (зависимому) поведению у лиц подросткового и юношеского возраста</w:t>
      </w:r>
      <w:r w:rsidRPr="00761F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C7187" w:rsidRPr="00761F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(ЕМ СПТ)</w:t>
      </w:r>
      <w:r w:rsidRPr="00761F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1C25303" w14:textId="083973FA" w:rsidR="005E1CF8" w:rsidRPr="00761FA3" w:rsidRDefault="00EF40AD" w:rsidP="00F86ECD">
      <w:pPr>
        <w:pStyle w:val="20"/>
        <w:tabs>
          <w:tab w:val="left" w:pos="0"/>
          <w:tab w:val="left" w:pos="426"/>
          <w:tab w:val="left" w:pos="1560"/>
          <w:tab w:val="left" w:pos="4395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FA3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7014DD" w:rsidRPr="00761FA3">
        <w:rPr>
          <w:rFonts w:ascii="Times New Roman" w:hAnsi="Times New Roman" w:cs="Times New Roman"/>
          <w:b/>
          <w:bCs/>
          <w:sz w:val="24"/>
          <w:szCs w:val="24"/>
        </w:rPr>
        <w:t>Перечень разработанных локальных и/или методических документов, медиа</w:t>
      </w:r>
      <w:r w:rsidR="001F2B14" w:rsidRPr="00761FA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82FF3" w:rsidRPr="00761FA3">
        <w:rPr>
          <w:rFonts w:ascii="Times New Roman" w:hAnsi="Times New Roman" w:cs="Times New Roman"/>
          <w:b/>
          <w:bCs/>
          <w:sz w:val="24"/>
          <w:szCs w:val="24"/>
        </w:rPr>
        <w:t>продуктов, программ, проектов</w:t>
      </w:r>
    </w:p>
    <w:p w14:paraId="58B73203" w14:textId="0A90BEEA" w:rsidR="001867EB" w:rsidRPr="00761FA3" w:rsidRDefault="001867EB" w:rsidP="00F86ECD">
      <w:pPr>
        <w:pStyle w:val="af1"/>
        <w:tabs>
          <w:tab w:val="left" w:pos="426"/>
          <w:tab w:val="left" w:pos="993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>Автор-составитель реализуемы</w:t>
      </w:r>
      <w:r w:rsidR="00EF40AD" w:rsidRPr="00761FA3">
        <w:rPr>
          <w:rFonts w:ascii="Times New Roman" w:hAnsi="Times New Roman" w:cs="Times New Roman"/>
          <w:sz w:val="24"/>
          <w:szCs w:val="24"/>
        </w:rPr>
        <w:t>х  программ</w:t>
      </w:r>
      <w:r w:rsidRPr="00761FA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0674D6" w14:textId="77777777" w:rsidR="001867EB" w:rsidRPr="00761FA3" w:rsidRDefault="001867EB" w:rsidP="00F86ECD">
      <w:pPr>
        <w:pStyle w:val="af1"/>
        <w:numPr>
          <w:ilvl w:val="0"/>
          <w:numId w:val="20"/>
        </w:numPr>
        <w:tabs>
          <w:tab w:val="left" w:pos="426"/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 xml:space="preserve">«Профориентация» 14-15 лет. </w:t>
      </w:r>
    </w:p>
    <w:p w14:paraId="1DBCDDC2" w14:textId="77777777" w:rsidR="001867EB" w:rsidRPr="00761FA3" w:rsidRDefault="001867EB" w:rsidP="00F86ECD">
      <w:pPr>
        <w:pStyle w:val="af1"/>
        <w:numPr>
          <w:ilvl w:val="0"/>
          <w:numId w:val="20"/>
        </w:numPr>
        <w:tabs>
          <w:tab w:val="left" w:pos="426"/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>«Первый раз в пятый класс».</w:t>
      </w:r>
    </w:p>
    <w:p w14:paraId="71940ECD" w14:textId="77777777" w:rsidR="001867EB" w:rsidRPr="00761FA3" w:rsidRDefault="001867EB" w:rsidP="00F86ECD">
      <w:pPr>
        <w:pStyle w:val="af1"/>
        <w:numPr>
          <w:ilvl w:val="0"/>
          <w:numId w:val="20"/>
        </w:numPr>
        <w:tabs>
          <w:tab w:val="left" w:pos="426"/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>«Моя жизнь» 14-17 лет.</w:t>
      </w:r>
    </w:p>
    <w:p w14:paraId="5808B892" w14:textId="601C9E64" w:rsidR="001867EB" w:rsidRPr="00761FA3" w:rsidRDefault="001867EB" w:rsidP="00F86ECD">
      <w:pPr>
        <w:pStyle w:val="af1"/>
        <w:numPr>
          <w:ilvl w:val="0"/>
          <w:numId w:val="20"/>
        </w:numPr>
        <w:tabs>
          <w:tab w:val="left" w:pos="426"/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>Программа групповой профилактической работы по результатам СПТ «В гармонии с собой» 14-18 лет.</w:t>
      </w:r>
    </w:p>
    <w:p w14:paraId="619D9AAB" w14:textId="65AA51BF" w:rsidR="001867EB" w:rsidRPr="00761FA3" w:rsidRDefault="001867EB" w:rsidP="00F86ECD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761FA3">
        <w:rPr>
          <w:rFonts w:ascii="Times New Roman" w:eastAsia="Arial Unicode MS" w:hAnsi="Times New Roman" w:cs="Times New Roman"/>
          <w:sz w:val="24"/>
          <w:szCs w:val="24"/>
          <w:u w:color="000000"/>
        </w:rPr>
        <w:lastRenderedPageBreak/>
        <w:t>Все программы рассмотрены, согласованы на педагогическом совете, утверждены и рекомендованы к использованию приказом директора МБОУ «СОШ №13 г.</w:t>
      </w:r>
      <w:r w:rsidR="00882FF3" w:rsidRPr="00761FA3">
        <w:rPr>
          <w:rFonts w:ascii="Times New Roman" w:eastAsia="Arial Unicode MS" w:hAnsi="Times New Roman" w:cs="Times New Roman"/>
          <w:sz w:val="24"/>
          <w:szCs w:val="24"/>
          <w:u w:color="000000"/>
        </w:rPr>
        <w:t> </w:t>
      </w:r>
      <w:r w:rsidRPr="00761FA3">
        <w:rPr>
          <w:rFonts w:ascii="Times New Roman" w:eastAsia="Arial Unicode MS" w:hAnsi="Times New Roman" w:cs="Times New Roman"/>
          <w:sz w:val="24"/>
          <w:szCs w:val="24"/>
          <w:u w:color="000000"/>
        </w:rPr>
        <w:t>Горно-Алтайска».</w:t>
      </w:r>
    </w:p>
    <w:p w14:paraId="3DAFD5A8" w14:textId="77777777" w:rsidR="007014DD" w:rsidRPr="00761FA3" w:rsidRDefault="007014DD" w:rsidP="00F86ECD">
      <w:pPr>
        <w:pStyle w:val="aa"/>
        <w:tabs>
          <w:tab w:val="left" w:pos="0"/>
          <w:tab w:val="left" w:pos="426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1FA3">
        <w:rPr>
          <w:rFonts w:ascii="Times New Roman" w:eastAsia="Times New Roman" w:hAnsi="Times New Roman" w:cs="Times New Roman"/>
          <w:bCs/>
          <w:sz w:val="24"/>
          <w:szCs w:val="24"/>
        </w:rPr>
        <w:t>Презентации</w:t>
      </w:r>
      <w:r w:rsidR="00FE00E1" w:rsidRPr="00761FA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61FA3">
        <w:rPr>
          <w:rFonts w:ascii="Times New Roman" w:eastAsia="Times New Roman" w:hAnsi="Times New Roman" w:cs="Times New Roman"/>
          <w:bCs/>
          <w:sz w:val="24"/>
          <w:szCs w:val="24"/>
        </w:rPr>
        <w:t>в рамках реализуемых программ:</w:t>
      </w:r>
    </w:p>
    <w:p w14:paraId="1DA45823" w14:textId="77777777" w:rsidR="007014DD" w:rsidRPr="00761FA3" w:rsidRDefault="00913BDE" w:rsidP="00334EEA">
      <w:pPr>
        <w:pStyle w:val="aa"/>
        <w:numPr>
          <w:ilvl w:val="0"/>
          <w:numId w:val="2"/>
        </w:numPr>
        <w:tabs>
          <w:tab w:val="left" w:pos="0"/>
          <w:tab w:val="left" w:pos="426"/>
          <w:tab w:val="left" w:pos="720"/>
          <w:tab w:val="left" w:pos="1134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1FA3">
        <w:rPr>
          <w:rFonts w:ascii="Times New Roman" w:eastAsia="Times New Roman" w:hAnsi="Times New Roman" w:cs="Times New Roman"/>
          <w:bCs/>
          <w:sz w:val="24"/>
          <w:szCs w:val="24"/>
        </w:rPr>
        <w:t>«Вместе, но не вместо…, или как помочь ребенку в выборе профессии?»;</w:t>
      </w:r>
    </w:p>
    <w:p w14:paraId="44D602D8" w14:textId="77777777" w:rsidR="00913BDE" w:rsidRPr="00761FA3" w:rsidRDefault="00913BDE" w:rsidP="00334EEA">
      <w:pPr>
        <w:pStyle w:val="aa"/>
        <w:numPr>
          <w:ilvl w:val="0"/>
          <w:numId w:val="2"/>
        </w:numPr>
        <w:tabs>
          <w:tab w:val="left" w:pos="0"/>
          <w:tab w:val="left" w:pos="426"/>
          <w:tab w:val="left" w:pos="720"/>
          <w:tab w:val="left" w:pos="1134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1FA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«Психологическая помощь подросткам и их родителям в период подготовки к экзаменам»; </w:t>
      </w:r>
    </w:p>
    <w:p w14:paraId="6137E0EC" w14:textId="77777777" w:rsidR="00770AAC" w:rsidRPr="00761FA3" w:rsidRDefault="00913BDE" w:rsidP="00334EEA">
      <w:pPr>
        <w:pStyle w:val="aa"/>
        <w:numPr>
          <w:ilvl w:val="0"/>
          <w:numId w:val="2"/>
        </w:numPr>
        <w:tabs>
          <w:tab w:val="left" w:pos="0"/>
          <w:tab w:val="left" w:pos="426"/>
          <w:tab w:val="left" w:pos="720"/>
          <w:tab w:val="left" w:pos="1134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1FA3">
        <w:rPr>
          <w:rFonts w:ascii="Times New Roman" w:eastAsia="Times New Roman" w:hAnsi="Times New Roman" w:cs="Times New Roman"/>
          <w:bCs/>
          <w:sz w:val="24"/>
          <w:szCs w:val="24"/>
        </w:rPr>
        <w:t>«Такой вот подростковый возраст»</w:t>
      </w:r>
      <w:r w:rsidR="002D1FF8" w:rsidRPr="00761FA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CC72944" w14:textId="36B34869" w:rsidR="002E5FF8" w:rsidRPr="00761FA3" w:rsidRDefault="00EF40AD" w:rsidP="00F86ECD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FA3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7014DD" w:rsidRPr="00761FA3">
        <w:rPr>
          <w:rFonts w:ascii="Times New Roman" w:hAnsi="Times New Roman" w:cs="Times New Roman"/>
          <w:b/>
          <w:sz w:val="24"/>
          <w:szCs w:val="24"/>
        </w:rPr>
        <w:t xml:space="preserve">Обобщенные итоги профессиональной деятельности за последние   </w:t>
      </w:r>
    </w:p>
    <w:p w14:paraId="5F87001A" w14:textId="792DB8E5" w:rsidR="007014DD" w:rsidRPr="00761FA3" w:rsidRDefault="00882FF3" w:rsidP="00F86ECD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FA3">
        <w:rPr>
          <w:rFonts w:ascii="Times New Roman" w:hAnsi="Times New Roman" w:cs="Times New Roman"/>
          <w:b/>
          <w:sz w:val="24"/>
          <w:szCs w:val="24"/>
        </w:rPr>
        <w:t>3 года</w:t>
      </w:r>
    </w:p>
    <w:p w14:paraId="591BBC96" w14:textId="77777777" w:rsidR="007014DD" w:rsidRPr="00761FA3" w:rsidRDefault="007014DD" w:rsidP="00F86EC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>Успешная реализация психолого-педагогического сопровождения всех участников образовательного процесса в соответствии с Профессиональным стандартом «Педагог-психолог (</w:t>
      </w:r>
      <w:r w:rsidR="00770AAC" w:rsidRPr="00761FA3">
        <w:rPr>
          <w:rFonts w:ascii="Times New Roman" w:hAnsi="Times New Roman" w:cs="Times New Roman"/>
          <w:sz w:val="24"/>
          <w:szCs w:val="24"/>
        </w:rPr>
        <w:t xml:space="preserve">психолог в сфере образования)» </w:t>
      </w:r>
      <w:r w:rsidRPr="00761FA3">
        <w:rPr>
          <w:rFonts w:ascii="Times New Roman" w:hAnsi="Times New Roman" w:cs="Times New Roman"/>
          <w:sz w:val="24"/>
          <w:szCs w:val="24"/>
        </w:rPr>
        <w:t>отражена в данных годовых аналитических отчетов за последние 3 года</w:t>
      </w:r>
      <w:r w:rsidR="00F978ED" w:rsidRPr="00761FA3">
        <w:rPr>
          <w:rFonts w:ascii="Times New Roman" w:hAnsi="Times New Roman" w:cs="Times New Roman"/>
          <w:sz w:val="24"/>
          <w:szCs w:val="24"/>
        </w:rPr>
        <w:t>.</w:t>
      </w:r>
    </w:p>
    <w:p w14:paraId="38AAC62C" w14:textId="77777777" w:rsidR="001867EB" w:rsidRPr="00761FA3" w:rsidRDefault="001867EB" w:rsidP="00F86EC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 xml:space="preserve">В рамках реализации программа «Профориентация» принимаем участие в мероприятиях: </w:t>
      </w:r>
    </w:p>
    <w:p w14:paraId="0A815736" w14:textId="77777777" w:rsidR="001867EB" w:rsidRPr="00761FA3" w:rsidRDefault="001867EB" w:rsidP="00F86ECD">
      <w:pPr>
        <w:pStyle w:val="a3"/>
        <w:numPr>
          <w:ilvl w:val="0"/>
          <w:numId w:val="21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 xml:space="preserve">«Дни открытых дверей» в СУЗах и ВУЗах не только нашей республики, но и за ее пределами; </w:t>
      </w:r>
    </w:p>
    <w:p w14:paraId="1EFB6233" w14:textId="77777777" w:rsidR="001867EB" w:rsidRPr="00761FA3" w:rsidRDefault="001867EB" w:rsidP="00F86ECD">
      <w:pPr>
        <w:pStyle w:val="a3"/>
        <w:numPr>
          <w:ilvl w:val="0"/>
          <w:numId w:val="21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 xml:space="preserve">Встречи выпускников 11 классов со специалистами ВУЗов; </w:t>
      </w:r>
    </w:p>
    <w:p w14:paraId="0131EB68" w14:textId="67024B04" w:rsidR="001867EB" w:rsidRPr="00761FA3" w:rsidRDefault="001867EB" w:rsidP="00F86EC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С 2021г являюсь педагогом-навигатором Всероссийского профориентационного проекта «Билет в будущее». За этот период в проекте приняли участие более 180 учеников (6 классов).</w:t>
      </w:r>
      <w:r w:rsidR="0006124A" w:rsidRPr="00761FA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761FA3">
        <w:rPr>
          <w:rFonts w:ascii="Times New Roman" w:hAnsi="Times New Roman" w:cs="Times New Roman"/>
          <w:sz w:val="24"/>
          <w:szCs w:val="24"/>
        </w:rPr>
        <w:t xml:space="preserve">Считаю работу по профориентационной направленности, проводимой мною в рамках психологического сопровождения подростков эффективной и результативной. </w:t>
      </w:r>
    </w:p>
    <w:p w14:paraId="4921B32D" w14:textId="77777777" w:rsidR="00554831" w:rsidRPr="00761FA3" w:rsidRDefault="001867EB" w:rsidP="00F86E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1FA3">
        <w:rPr>
          <w:rFonts w:ascii="Times New Roman" w:hAnsi="Times New Roman"/>
          <w:sz w:val="24"/>
          <w:szCs w:val="24"/>
        </w:rPr>
        <w:t>Реализую разные психологические программы (коррекционные, развивающие, профилактические):</w:t>
      </w:r>
    </w:p>
    <w:p w14:paraId="024C787D" w14:textId="37472265" w:rsidR="00554831" w:rsidRPr="00761FA3" w:rsidRDefault="001867EB" w:rsidP="00F86ECD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761FA3">
        <w:rPr>
          <w:rFonts w:ascii="Times New Roman" w:hAnsi="Times New Roman"/>
          <w:b/>
          <w:sz w:val="24"/>
          <w:szCs w:val="24"/>
        </w:rPr>
        <w:t>Профилактическая психолого-педагогическая программа предупреждения школьной дезадаптации учащихся 5 класса к усло</w:t>
      </w:r>
      <w:r w:rsidR="00554831" w:rsidRPr="00761FA3">
        <w:rPr>
          <w:rFonts w:ascii="Times New Roman" w:hAnsi="Times New Roman"/>
          <w:b/>
          <w:sz w:val="24"/>
          <w:szCs w:val="24"/>
        </w:rPr>
        <w:t xml:space="preserve">виям обучения в основной школе </w:t>
      </w:r>
      <w:r w:rsidRPr="00761FA3">
        <w:rPr>
          <w:rFonts w:ascii="Times New Roman" w:hAnsi="Times New Roman"/>
          <w:b/>
          <w:sz w:val="24"/>
          <w:szCs w:val="24"/>
        </w:rPr>
        <w:t>«Первый раз в пятый класс!».</w:t>
      </w:r>
    </w:p>
    <w:p w14:paraId="6CC3B412" w14:textId="77777777" w:rsidR="001867EB" w:rsidRPr="00761FA3" w:rsidRDefault="001867EB" w:rsidP="00F86ECD">
      <w:pPr>
        <w:tabs>
          <w:tab w:val="left" w:pos="851"/>
        </w:tabs>
        <w:spacing w:after="0" w:line="240" w:lineRule="auto"/>
        <w:ind w:firstLineChars="100" w:firstLine="240"/>
        <w:jc w:val="both"/>
        <w:rPr>
          <w:rFonts w:ascii="Times New Roman" w:hAnsi="Times New Roman"/>
          <w:sz w:val="24"/>
          <w:szCs w:val="24"/>
        </w:rPr>
      </w:pPr>
      <w:r w:rsidRPr="00761FA3">
        <w:rPr>
          <w:rFonts w:ascii="Times New Roman" w:hAnsi="Times New Roman"/>
          <w:sz w:val="24"/>
          <w:szCs w:val="24"/>
        </w:rPr>
        <w:t xml:space="preserve">В целях </w:t>
      </w:r>
      <w:r w:rsidRPr="00761F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повышения учебной мотивации, снижении эмоционального напряжения учащихся </w:t>
      </w:r>
      <w:r w:rsidRPr="00761FA3">
        <w:rPr>
          <w:rFonts w:ascii="Times New Roman" w:hAnsi="Times New Roman"/>
          <w:sz w:val="24"/>
          <w:szCs w:val="24"/>
        </w:rPr>
        <w:t>пятых классов при переходе на уровень основного общего образования реализую коррекционно-развивающую программу «Первый раз в пятый класс!».</w:t>
      </w:r>
    </w:p>
    <w:p w14:paraId="2AE0019D" w14:textId="17ABE159" w:rsidR="001867EB" w:rsidRPr="00761FA3" w:rsidRDefault="001867EB" w:rsidP="00F86ECD">
      <w:pPr>
        <w:tabs>
          <w:tab w:val="left" w:pos="851"/>
        </w:tabs>
        <w:spacing w:after="0" w:line="240" w:lineRule="auto"/>
        <w:ind w:firstLineChars="100" w:firstLine="240"/>
        <w:jc w:val="both"/>
        <w:rPr>
          <w:rFonts w:ascii="Times New Roman" w:hAnsi="Times New Roman"/>
          <w:sz w:val="24"/>
          <w:szCs w:val="24"/>
        </w:rPr>
      </w:pPr>
      <w:r w:rsidRPr="00761FA3">
        <w:rPr>
          <w:rFonts w:ascii="Times New Roman" w:hAnsi="Times New Roman"/>
          <w:sz w:val="24"/>
          <w:szCs w:val="24"/>
        </w:rPr>
        <w:t>По итогам проведенной работы проводится психолого-педагогический консилиум по адаптации обучающихся</w:t>
      </w:r>
      <w:r w:rsidR="00882703" w:rsidRPr="00761FA3">
        <w:rPr>
          <w:rFonts w:ascii="Times New Roman" w:hAnsi="Times New Roman"/>
          <w:sz w:val="24"/>
          <w:szCs w:val="24"/>
        </w:rPr>
        <w:t>, выдаются рекомендации классным руководителям и родителям учащихся.</w:t>
      </w:r>
    </w:p>
    <w:p w14:paraId="6B1C41DD" w14:textId="6347C28F" w:rsidR="004D6DE4" w:rsidRPr="00761FA3" w:rsidRDefault="004D6DE4" w:rsidP="00F86EC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61FA3">
        <w:rPr>
          <w:rFonts w:ascii="Times New Roman" w:hAnsi="Times New Roman"/>
          <w:b/>
          <w:sz w:val="24"/>
          <w:szCs w:val="24"/>
        </w:rPr>
        <w:t>Результаты диагностики уровня адаптации учащихся 5 классов к условиям о</w:t>
      </w:r>
      <w:r w:rsidR="00882FF3" w:rsidRPr="00761FA3">
        <w:rPr>
          <w:rFonts w:ascii="Times New Roman" w:hAnsi="Times New Roman"/>
          <w:b/>
          <w:sz w:val="24"/>
          <w:szCs w:val="24"/>
        </w:rPr>
        <w:t xml:space="preserve">бучения в основной школе 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929"/>
        <w:gridCol w:w="1816"/>
        <w:gridCol w:w="1952"/>
        <w:gridCol w:w="1868"/>
      </w:tblGrid>
      <w:tr w:rsidR="004D6DE4" w:rsidRPr="00761FA3" w14:paraId="2D590B82" w14:textId="77777777" w:rsidTr="00812640">
        <w:trPr>
          <w:trHeight w:val="458"/>
          <w:jc w:val="center"/>
        </w:trPr>
        <w:tc>
          <w:tcPr>
            <w:tcW w:w="4032" w:type="dxa"/>
            <w:vMerge w:val="restart"/>
            <w:tcBorders>
              <w:right w:val="single" w:sz="4" w:space="0" w:color="auto"/>
            </w:tcBorders>
          </w:tcPr>
          <w:p w14:paraId="3617B019" w14:textId="77777777" w:rsidR="004D6DE4" w:rsidRPr="00761FA3" w:rsidRDefault="004D6DE4" w:rsidP="00F86ECD">
            <w:pPr>
              <w:pStyle w:val="af2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5730" w:type="dxa"/>
            <w:gridSpan w:val="3"/>
            <w:tcBorders>
              <w:left w:val="single" w:sz="4" w:space="0" w:color="auto"/>
            </w:tcBorders>
          </w:tcPr>
          <w:p w14:paraId="45CB8FD0" w14:textId="77777777" w:rsidR="004D6DE4" w:rsidRPr="00761FA3" w:rsidRDefault="004D6DE4" w:rsidP="00F86ECD">
            <w:pPr>
              <w:pStyle w:val="af2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Уровни развития</w:t>
            </w:r>
          </w:p>
        </w:tc>
      </w:tr>
      <w:tr w:rsidR="004D6DE4" w:rsidRPr="00761FA3" w14:paraId="4A043581" w14:textId="77777777" w:rsidTr="00812640">
        <w:trPr>
          <w:trHeight w:val="458"/>
          <w:jc w:val="center"/>
        </w:trPr>
        <w:tc>
          <w:tcPr>
            <w:tcW w:w="4032" w:type="dxa"/>
            <w:vMerge/>
            <w:tcBorders>
              <w:right w:val="single" w:sz="4" w:space="0" w:color="auto"/>
            </w:tcBorders>
          </w:tcPr>
          <w:p w14:paraId="4C1B581C" w14:textId="77777777" w:rsidR="004D6DE4" w:rsidRPr="00761FA3" w:rsidRDefault="004D6DE4" w:rsidP="00F86ECD">
            <w:pPr>
              <w:pStyle w:val="af2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0101ADD" w14:textId="77777777" w:rsidR="004D6DE4" w:rsidRPr="00761FA3" w:rsidRDefault="004D6DE4" w:rsidP="00F86ECD">
            <w:pPr>
              <w:pStyle w:val="af2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4E37152" w14:textId="77777777" w:rsidR="004D6DE4" w:rsidRPr="00761FA3" w:rsidRDefault="004D6DE4" w:rsidP="00F86ECD">
            <w:pPr>
              <w:pStyle w:val="af2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02" w:type="dxa"/>
            <w:tcBorders>
              <w:left w:val="single" w:sz="4" w:space="0" w:color="auto"/>
            </w:tcBorders>
          </w:tcPr>
          <w:p w14:paraId="747F12E1" w14:textId="77777777" w:rsidR="004D6DE4" w:rsidRPr="00761FA3" w:rsidRDefault="004D6DE4" w:rsidP="00F86ECD">
            <w:pPr>
              <w:pStyle w:val="af2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D6DE4" w:rsidRPr="00761FA3" w14:paraId="64B6EF4B" w14:textId="77777777" w:rsidTr="00812640">
        <w:trPr>
          <w:trHeight w:val="458"/>
          <w:jc w:val="center"/>
        </w:trPr>
        <w:tc>
          <w:tcPr>
            <w:tcW w:w="4032" w:type="dxa"/>
            <w:tcBorders>
              <w:right w:val="single" w:sz="4" w:space="0" w:color="auto"/>
            </w:tcBorders>
          </w:tcPr>
          <w:p w14:paraId="113E5BF1" w14:textId="44D603C6" w:rsidR="004D6DE4" w:rsidRPr="00761FA3" w:rsidRDefault="004D6DE4" w:rsidP="00F86ECD">
            <w:pPr>
              <w:pStyle w:val="af2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2022-2023 учебный год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059E44D" w14:textId="77777777" w:rsidR="004D6DE4" w:rsidRPr="00761FA3" w:rsidRDefault="004D6DE4" w:rsidP="00F86ECD">
            <w:pPr>
              <w:pStyle w:val="af2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67 %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39816D8" w14:textId="77777777" w:rsidR="004D6DE4" w:rsidRPr="00761FA3" w:rsidRDefault="004D6DE4" w:rsidP="00F86EC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23 %</w:t>
            </w:r>
          </w:p>
        </w:tc>
        <w:tc>
          <w:tcPr>
            <w:tcW w:w="1902" w:type="dxa"/>
            <w:tcBorders>
              <w:left w:val="single" w:sz="4" w:space="0" w:color="auto"/>
            </w:tcBorders>
          </w:tcPr>
          <w:p w14:paraId="6CB13123" w14:textId="77777777" w:rsidR="004D6DE4" w:rsidRPr="00761FA3" w:rsidRDefault="004D6DE4" w:rsidP="00F86EC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13 %</w:t>
            </w:r>
          </w:p>
        </w:tc>
      </w:tr>
      <w:tr w:rsidR="004D6DE4" w:rsidRPr="00761FA3" w14:paraId="4A58728B" w14:textId="77777777" w:rsidTr="00812640">
        <w:trPr>
          <w:trHeight w:val="458"/>
          <w:jc w:val="center"/>
        </w:trPr>
        <w:tc>
          <w:tcPr>
            <w:tcW w:w="4032" w:type="dxa"/>
            <w:tcBorders>
              <w:right w:val="single" w:sz="4" w:space="0" w:color="auto"/>
            </w:tcBorders>
          </w:tcPr>
          <w:p w14:paraId="5906F985" w14:textId="77777777" w:rsidR="004D6DE4" w:rsidRPr="00761FA3" w:rsidRDefault="004D6DE4" w:rsidP="00F86ECD">
            <w:pPr>
              <w:pStyle w:val="af2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2023-2024 учебный год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B9F4505" w14:textId="77777777" w:rsidR="004D6DE4" w:rsidRPr="00761FA3" w:rsidRDefault="004D6DE4" w:rsidP="00F86ECD">
            <w:pPr>
              <w:pStyle w:val="af2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827CBA0" w14:textId="77777777" w:rsidR="004D6DE4" w:rsidRPr="00761FA3" w:rsidRDefault="004D6DE4" w:rsidP="00F86EC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1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2" w:type="dxa"/>
            <w:tcBorders>
              <w:left w:val="single" w:sz="4" w:space="0" w:color="auto"/>
            </w:tcBorders>
          </w:tcPr>
          <w:p w14:paraId="19BB87E1" w14:textId="77777777" w:rsidR="004D6DE4" w:rsidRPr="00761FA3" w:rsidRDefault="004D6DE4" w:rsidP="00F86EC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7%</w:t>
            </w:r>
          </w:p>
        </w:tc>
      </w:tr>
      <w:tr w:rsidR="004D6DE4" w:rsidRPr="00761FA3" w14:paraId="1CE0FB82" w14:textId="77777777" w:rsidTr="00812640">
        <w:trPr>
          <w:trHeight w:val="458"/>
          <w:jc w:val="center"/>
        </w:trPr>
        <w:tc>
          <w:tcPr>
            <w:tcW w:w="4032" w:type="dxa"/>
            <w:tcBorders>
              <w:right w:val="single" w:sz="4" w:space="0" w:color="auto"/>
            </w:tcBorders>
          </w:tcPr>
          <w:p w14:paraId="3E2F13FD" w14:textId="77777777" w:rsidR="004D6DE4" w:rsidRPr="00761FA3" w:rsidRDefault="004D6DE4" w:rsidP="00F86ECD">
            <w:pPr>
              <w:pStyle w:val="af2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2024-2025 учебный год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F1EB46B" w14:textId="77777777" w:rsidR="004D6DE4" w:rsidRPr="00761FA3" w:rsidRDefault="004D6DE4" w:rsidP="00F86ECD">
            <w:pPr>
              <w:pStyle w:val="af2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7FC28BD" w14:textId="77777777" w:rsidR="004D6DE4" w:rsidRPr="00761FA3" w:rsidRDefault="004D6DE4" w:rsidP="00F86EC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902" w:type="dxa"/>
            <w:tcBorders>
              <w:left w:val="single" w:sz="4" w:space="0" w:color="auto"/>
            </w:tcBorders>
          </w:tcPr>
          <w:p w14:paraId="2FB3B985" w14:textId="77777777" w:rsidR="004D6DE4" w:rsidRPr="00761FA3" w:rsidRDefault="004D6DE4" w:rsidP="00F86EC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14:paraId="7E1D7C0B" w14:textId="77777777" w:rsidR="004D6DE4" w:rsidRPr="00761FA3" w:rsidRDefault="004D6DE4" w:rsidP="00F86EC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61FA3">
        <w:rPr>
          <w:noProof/>
          <w:sz w:val="24"/>
          <w:szCs w:val="24"/>
        </w:rPr>
        <w:lastRenderedPageBreak/>
        <w:drawing>
          <wp:inline distT="0" distB="0" distL="0" distR="0" wp14:anchorId="6BC288FE" wp14:editId="4F2A3631">
            <wp:extent cx="2994660" cy="165354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3E3AEDB" w14:textId="752F67A5" w:rsidR="00554831" w:rsidRPr="00761FA3" w:rsidRDefault="004D6DE4" w:rsidP="00F86ECD">
      <w:pPr>
        <w:tabs>
          <w:tab w:val="left" w:pos="851"/>
        </w:tabs>
        <w:spacing w:after="0" w:line="240" w:lineRule="auto"/>
        <w:ind w:firstLineChars="100" w:firstLine="24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761FA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Т</w:t>
      </w:r>
      <w:r w:rsidR="001867EB" w:rsidRPr="00761FA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аким образом, результаты коррекционно-развивающей работы у обучающихся показывают положительную динамику, в связи с чем, считаю, результаты своей психолого-педагогической работы эффективными</w:t>
      </w:r>
      <w:r w:rsidR="00554831" w:rsidRPr="00761FA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</w:t>
      </w:r>
    </w:p>
    <w:p w14:paraId="78907E50" w14:textId="369D3B72" w:rsidR="00554831" w:rsidRPr="00761FA3" w:rsidRDefault="00554831" w:rsidP="00F86ECD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</w:pPr>
      <w:r w:rsidRPr="00761FA3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 xml:space="preserve">Формирование навыков жизнестойкости и преодоления трудных жизненных ситуаций подростков по итогам </w:t>
      </w:r>
      <w:r w:rsidRPr="00761FA3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val="en-US" w:bidi="en-US"/>
        </w:rPr>
        <w:t>I</w:t>
      </w:r>
      <w:r w:rsidRPr="00761FA3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 xml:space="preserve"> и </w:t>
      </w:r>
      <w:r w:rsidRPr="00761FA3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val="en-US" w:bidi="en-US"/>
        </w:rPr>
        <w:t>II</w:t>
      </w:r>
      <w:r w:rsidRPr="00761FA3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 xml:space="preserve"> единого диагностического периода.</w:t>
      </w:r>
    </w:p>
    <w:p w14:paraId="56B81B95" w14:textId="77777777" w:rsidR="00554831" w:rsidRPr="00761FA3" w:rsidRDefault="00554831" w:rsidP="00F86E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61FA3">
        <w:rPr>
          <w:rFonts w:ascii="Times New Roman" w:hAnsi="Times New Roman" w:cs="Times New Roman"/>
          <w:sz w:val="24"/>
          <w:szCs w:val="24"/>
        </w:rPr>
        <w:t>В МБОУ «СОШ №13 г. Горно-Алтайска» система профилактики суицидального поведения и укрепления жизнестойкости подростков в трудных жизненных и стрессовых ситуациях представлена реализацией комплексной программы, состоящей из 4 модулей:</w:t>
      </w:r>
    </w:p>
    <w:p w14:paraId="70070B47" w14:textId="77777777" w:rsidR="00554831" w:rsidRPr="00761FA3" w:rsidRDefault="00554831" w:rsidP="00F86ECD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 xml:space="preserve">Профилактическая работа в классах в рамках внеурочной занятости, на тематических классных часах.  </w:t>
      </w:r>
    </w:p>
    <w:p w14:paraId="59488F10" w14:textId="77777777" w:rsidR="00554831" w:rsidRPr="00761FA3" w:rsidRDefault="00554831" w:rsidP="00F86ECD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>Психологический практикум включает проведение диагностики актуального психоэмоционального состояния и разработку рекомендаций для обучающихся и их родителей.</w:t>
      </w:r>
    </w:p>
    <w:p w14:paraId="4FA544C9" w14:textId="77777777" w:rsidR="00554831" w:rsidRPr="00761FA3" w:rsidRDefault="00554831" w:rsidP="00F86ECD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>Индивидуальная работа с обучающимися, оказавшимися в трудной жизненной ситуации предполагает комплексную работу социального педагога, педагога-психолога, классных руководителей.</w:t>
      </w:r>
    </w:p>
    <w:p w14:paraId="124CA30C" w14:textId="77777777" w:rsidR="00554831" w:rsidRPr="00761FA3" w:rsidRDefault="00554831" w:rsidP="00F86E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>4.Повышение психолого-педагогической компетентности педагогов и родителей (законных представителей) учащихся.</w:t>
      </w:r>
    </w:p>
    <w:p w14:paraId="40874790" w14:textId="1624E081" w:rsidR="002E4BC4" w:rsidRPr="00761FA3" w:rsidRDefault="00554831" w:rsidP="00F86E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>В рамках групповой работы в нашей школе на протяжении 2 лет реализуется программа формирования навыков жизнестойкости и преодоления трудных</w:t>
      </w:r>
      <w:r w:rsidR="002E4BC4" w:rsidRPr="00761FA3">
        <w:rPr>
          <w:rFonts w:ascii="Times New Roman" w:hAnsi="Times New Roman" w:cs="Times New Roman"/>
          <w:sz w:val="24"/>
          <w:szCs w:val="24"/>
        </w:rPr>
        <w:t xml:space="preserve"> жизненных ситуаций подростков «Моя жизнь».   </w:t>
      </w:r>
    </w:p>
    <w:p w14:paraId="72087754" w14:textId="7CBD7271" w:rsidR="002E4BC4" w:rsidRPr="00761FA3" w:rsidRDefault="002E4BC4" w:rsidP="00F86ECD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B7ED73" wp14:editId="218A6F03">
            <wp:extent cx="807720" cy="807720"/>
            <wp:effectExtent l="0" t="0" r="0" b="0"/>
            <wp:docPr id="6" name="Рисунок 6" descr="C:\Users\Учитель\Downloads\Без названи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ownloads\Без названия (1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4B81C" w14:textId="3870D00D" w:rsidR="00407F81" w:rsidRPr="00761FA3" w:rsidRDefault="00407F81" w:rsidP="00F86EC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FA3">
        <w:rPr>
          <w:rFonts w:ascii="Times New Roman" w:hAnsi="Times New Roman" w:cs="Times New Roman"/>
          <w:bCs/>
          <w:sz w:val="24"/>
          <w:szCs w:val="24"/>
        </w:rPr>
        <w:t>Для получения экстренной психологической помощи в школе на протяжении 3 лет действует акция «Письмо психологу».</w:t>
      </w:r>
      <w:r w:rsidR="002E4BC4" w:rsidRPr="00761F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1FA3">
        <w:rPr>
          <w:rFonts w:ascii="Times New Roman" w:hAnsi="Times New Roman" w:cs="Times New Roman"/>
          <w:bCs/>
          <w:sz w:val="24"/>
          <w:szCs w:val="24"/>
        </w:rPr>
        <w:t xml:space="preserve">С сентября 2024г. отправить письмо психологу можно электронно по </w:t>
      </w:r>
      <w:r w:rsidRPr="00761FA3">
        <w:rPr>
          <w:rFonts w:ascii="Times New Roman" w:hAnsi="Times New Roman" w:cs="Times New Roman"/>
          <w:bCs/>
          <w:sz w:val="24"/>
          <w:szCs w:val="24"/>
          <w:lang w:val="en-US"/>
        </w:rPr>
        <w:t>QR</w:t>
      </w:r>
      <w:r w:rsidRPr="00761FA3">
        <w:rPr>
          <w:rFonts w:ascii="Times New Roman" w:hAnsi="Times New Roman" w:cs="Times New Roman"/>
          <w:bCs/>
          <w:sz w:val="24"/>
          <w:szCs w:val="24"/>
        </w:rPr>
        <w:t xml:space="preserve"> коду, а ответ увидеть на стенде в разделе «Ответы психолога на письма».</w:t>
      </w:r>
    </w:p>
    <w:p w14:paraId="15683A63" w14:textId="3578BCDF" w:rsidR="002E4BC4" w:rsidRPr="00761FA3" w:rsidRDefault="00407F81" w:rsidP="00F86E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 xml:space="preserve">В рамках индивидуального психолого-педагогического </w:t>
      </w:r>
      <w:r w:rsidRPr="00761FA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61FA3">
        <w:rPr>
          <w:rFonts w:ascii="Times New Roman" w:hAnsi="Times New Roman" w:cs="Times New Roman"/>
          <w:sz w:val="24"/>
          <w:szCs w:val="24"/>
        </w:rPr>
        <w:t xml:space="preserve">сопровождения подростков «Группы риска </w:t>
      </w:r>
      <w:r w:rsidRPr="00761FA3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="00761FA3" w:rsidRPr="00761FA3">
        <w:rPr>
          <w:rFonts w:ascii="Times New Roman" w:hAnsi="Times New Roman" w:cs="Times New Roman"/>
          <w:sz w:val="24"/>
          <w:szCs w:val="24"/>
        </w:rPr>
        <w:t>» на протяжении 2023-2025 г</w:t>
      </w:r>
      <w:r w:rsidRPr="00761FA3">
        <w:rPr>
          <w:rFonts w:ascii="Times New Roman" w:hAnsi="Times New Roman" w:cs="Times New Roman"/>
          <w:sz w:val="24"/>
          <w:szCs w:val="24"/>
        </w:rPr>
        <w:t>г. была организована работа с использованием тетради «Расправь свои крылья».</w:t>
      </w:r>
      <w:r w:rsidR="002E4BC4" w:rsidRPr="00761FA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D38B725" w14:textId="5575AFED" w:rsidR="00407F81" w:rsidRPr="00761FA3" w:rsidRDefault="00EF40AD" w:rsidP="00F86ECD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61FA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863340" wp14:editId="0F20F58C">
            <wp:extent cx="967740" cy="967740"/>
            <wp:effectExtent l="0" t="0" r="0" b="0"/>
            <wp:docPr id="5" name="Рисунок 5" descr="C:\Users\Учитель\Downloads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wnloads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B371C" w14:textId="0F23EFB1" w:rsidR="00407F81" w:rsidRPr="00761FA3" w:rsidRDefault="00407F81" w:rsidP="00F86E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 xml:space="preserve">За первый год комплексной реализации профилактической программы и рабочей тетради в отношении подростков группы риска с нестабильным психоэмоциональным состоянием можно, отметить, что по результатам </w:t>
      </w:r>
      <w:r w:rsidRPr="00761FA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61FA3">
        <w:rPr>
          <w:rFonts w:ascii="Times New Roman" w:hAnsi="Times New Roman" w:cs="Times New Roman"/>
          <w:sz w:val="24"/>
          <w:szCs w:val="24"/>
        </w:rPr>
        <w:t xml:space="preserve"> ЕДП 2023-2024 уч.г. было выявлено 11 высоко тревожных учащихся с нестабильным психоэмоциональным состоянием и с </w:t>
      </w:r>
      <w:r w:rsidRPr="00761FA3">
        <w:rPr>
          <w:rFonts w:ascii="Times New Roman" w:hAnsi="Times New Roman" w:cs="Times New Roman"/>
          <w:sz w:val="24"/>
          <w:szCs w:val="24"/>
        </w:rPr>
        <w:lastRenderedPageBreak/>
        <w:t>несформированными навыками преодоления стрессовых ситуаций, с высоким уровнем фрустрации, агрессии.</w:t>
      </w:r>
      <w:r w:rsidR="002E4BC4" w:rsidRPr="00761FA3">
        <w:rPr>
          <w:rFonts w:ascii="Times New Roman" w:hAnsi="Times New Roman" w:cs="Times New Roman"/>
          <w:sz w:val="24"/>
          <w:szCs w:val="24"/>
        </w:rPr>
        <w:t xml:space="preserve"> По результатам </w:t>
      </w:r>
      <w:r w:rsidR="002E4BC4" w:rsidRPr="00761FA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E4BC4" w:rsidRPr="00761FA3">
        <w:rPr>
          <w:rFonts w:ascii="Times New Roman" w:hAnsi="Times New Roman" w:cs="Times New Roman"/>
          <w:sz w:val="24"/>
          <w:szCs w:val="24"/>
        </w:rPr>
        <w:t xml:space="preserve"> ЕДП 2023-2024 уч.г. – 6 учащихся.</w:t>
      </w:r>
    </w:p>
    <w:p w14:paraId="70AF014F" w14:textId="0FF8B8C8" w:rsidR="002E4BC4" w:rsidRPr="00761FA3" w:rsidRDefault="002E4BC4" w:rsidP="00F86E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 xml:space="preserve">В 2024-2025 уч.г. было выявлено 6 учащихся «группы риска» суицидального поведения. По результатам </w:t>
      </w:r>
      <w:r w:rsidRPr="00761FA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61FA3">
        <w:rPr>
          <w:rFonts w:ascii="Times New Roman" w:hAnsi="Times New Roman" w:cs="Times New Roman"/>
          <w:sz w:val="24"/>
          <w:szCs w:val="24"/>
        </w:rPr>
        <w:t xml:space="preserve"> ЕДП 2024-2025 уч.г. – 2 учащихся.</w:t>
      </w:r>
    </w:p>
    <w:p w14:paraId="1D530C6F" w14:textId="77777777" w:rsidR="004D6DE4" w:rsidRPr="00761FA3" w:rsidRDefault="004D6DE4" w:rsidP="00F86EC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61FA3">
        <w:rPr>
          <w:rFonts w:ascii="Times New Roman" w:hAnsi="Times New Roman"/>
          <w:b/>
          <w:sz w:val="24"/>
          <w:szCs w:val="24"/>
        </w:rPr>
        <w:t xml:space="preserve">Результаты диагностики учащихся в рамках ЕДП 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825"/>
        <w:gridCol w:w="2205"/>
        <w:gridCol w:w="2376"/>
      </w:tblGrid>
      <w:tr w:rsidR="004D6DE4" w:rsidRPr="00761FA3" w14:paraId="3E6A3482" w14:textId="77777777" w:rsidTr="004D6DE4">
        <w:trPr>
          <w:trHeight w:val="491"/>
          <w:jc w:val="center"/>
        </w:trPr>
        <w:tc>
          <w:tcPr>
            <w:tcW w:w="4825" w:type="dxa"/>
            <w:vMerge w:val="restart"/>
            <w:tcBorders>
              <w:right w:val="single" w:sz="4" w:space="0" w:color="auto"/>
            </w:tcBorders>
          </w:tcPr>
          <w:p w14:paraId="48D6BB88" w14:textId="77777777" w:rsidR="004D6DE4" w:rsidRPr="00761FA3" w:rsidRDefault="004D6DE4" w:rsidP="00F86ECD">
            <w:pPr>
              <w:pStyle w:val="af2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39118D" w14:textId="574A5414" w:rsidR="004D6DE4" w:rsidRPr="00761FA3" w:rsidRDefault="004D6DE4" w:rsidP="00F86ECD">
            <w:pPr>
              <w:pStyle w:val="af2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b/>
                <w:sz w:val="24"/>
                <w:szCs w:val="24"/>
              </w:rPr>
              <w:t>Этапы единого диагностического периода</w:t>
            </w:r>
          </w:p>
        </w:tc>
      </w:tr>
      <w:tr w:rsidR="004D6DE4" w:rsidRPr="00761FA3" w14:paraId="32E2D8E9" w14:textId="77777777" w:rsidTr="004D6DE4">
        <w:trPr>
          <w:trHeight w:val="491"/>
          <w:jc w:val="center"/>
        </w:trPr>
        <w:tc>
          <w:tcPr>
            <w:tcW w:w="4825" w:type="dxa"/>
            <w:vMerge/>
            <w:tcBorders>
              <w:right w:val="single" w:sz="4" w:space="0" w:color="auto"/>
            </w:tcBorders>
          </w:tcPr>
          <w:p w14:paraId="07D5D4D3" w14:textId="77777777" w:rsidR="004D6DE4" w:rsidRPr="00761FA3" w:rsidRDefault="004D6DE4" w:rsidP="00F86ECD">
            <w:pPr>
              <w:pStyle w:val="af2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</w:tcPr>
          <w:p w14:paraId="315256BB" w14:textId="594380DC" w:rsidR="004D6DE4" w:rsidRPr="00761FA3" w:rsidRDefault="004D6DE4" w:rsidP="00F86ECD">
            <w:pPr>
              <w:pStyle w:val="af2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 xml:space="preserve"> ЕДП (кол-во учащихся)</w:t>
            </w: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14:paraId="3ED600A0" w14:textId="093FEC34" w:rsidR="004D6DE4" w:rsidRPr="00761FA3" w:rsidRDefault="004D6DE4" w:rsidP="00F86ECD">
            <w:pPr>
              <w:pStyle w:val="af2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 xml:space="preserve"> ЕДП (кол-во учащихся)</w:t>
            </w:r>
          </w:p>
        </w:tc>
      </w:tr>
      <w:tr w:rsidR="004D6DE4" w:rsidRPr="00761FA3" w14:paraId="5EA4B1AF" w14:textId="77777777" w:rsidTr="004D6DE4">
        <w:trPr>
          <w:trHeight w:val="491"/>
          <w:jc w:val="center"/>
        </w:trPr>
        <w:tc>
          <w:tcPr>
            <w:tcW w:w="4825" w:type="dxa"/>
            <w:tcBorders>
              <w:right w:val="single" w:sz="4" w:space="0" w:color="auto"/>
            </w:tcBorders>
          </w:tcPr>
          <w:p w14:paraId="369ADE23" w14:textId="6F41A2BD" w:rsidR="004D6DE4" w:rsidRPr="00761FA3" w:rsidRDefault="004D6DE4" w:rsidP="00F86ECD">
            <w:pPr>
              <w:pStyle w:val="af2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2022-2023 учебный год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</w:tcPr>
          <w:p w14:paraId="6E48BD94" w14:textId="4CC3A693" w:rsidR="004D6DE4" w:rsidRPr="00761FA3" w:rsidRDefault="004D6DE4" w:rsidP="00F86ECD">
            <w:pPr>
              <w:pStyle w:val="af2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14 уч.</w:t>
            </w: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14:paraId="779DC0F0" w14:textId="6715600D" w:rsidR="004D6DE4" w:rsidRPr="00761FA3" w:rsidRDefault="004D6DE4" w:rsidP="00F86EC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5 уч.</w:t>
            </w:r>
          </w:p>
        </w:tc>
      </w:tr>
      <w:tr w:rsidR="004D6DE4" w:rsidRPr="00761FA3" w14:paraId="29549AF0" w14:textId="77777777" w:rsidTr="004D6DE4">
        <w:trPr>
          <w:trHeight w:val="491"/>
          <w:jc w:val="center"/>
        </w:trPr>
        <w:tc>
          <w:tcPr>
            <w:tcW w:w="4825" w:type="dxa"/>
            <w:tcBorders>
              <w:right w:val="single" w:sz="4" w:space="0" w:color="auto"/>
            </w:tcBorders>
          </w:tcPr>
          <w:p w14:paraId="6F415CAA" w14:textId="77777777" w:rsidR="004D6DE4" w:rsidRPr="00761FA3" w:rsidRDefault="004D6DE4" w:rsidP="00F86ECD">
            <w:pPr>
              <w:pStyle w:val="af2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2023-2024 учебный год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</w:tcPr>
          <w:p w14:paraId="398CDAA6" w14:textId="26AEFBCB" w:rsidR="004D6DE4" w:rsidRPr="00761FA3" w:rsidRDefault="004D6DE4" w:rsidP="00F86ECD">
            <w:pPr>
              <w:pStyle w:val="af2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11 уч.</w:t>
            </w: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14:paraId="6BACD391" w14:textId="1133CBF4" w:rsidR="004D6DE4" w:rsidRPr="00761FA3" w:rsidRDefault="004D6DE4" w:rsidP="00F86EC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6 уч.</w:t>
            </w:r>
          </w:p>
        </w:tc>
      </w:tr>
      <w:tr w:rsidR="004D6DE4" w:rsidRPr="00761FA3" w14:paraId="7035EE79" w14:textId="77777777" w:rsidTr="004D6DE4">
        <w:trPr>
          <w:trHeight w:val="491"/>
          <w:jc w:val="center"/>
        </w:trPr>
        <w:tc>
          <w:tcPr>
            <w:tcW w:w="4825" w:type="dxa"/>
            <w:tcBorders>
              <w:right w:val="single" w:sz="4" w:space="0" w:color="auto"/>
            </w:tcBorders>
          </w:tcPr>
          <w:p w14:paraId="2DC8BD8F" w14:textId="77777777" w:rsidR="004D6DE4" w:rsidRPr="00761FA3" w:rsidRDefault="004D6DE4" w:rsidP="00F86ECD">
            <w:pPr>
              <w:pStyle w:val="af2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2024-2025 учебный год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</w:tcPr>
          <w:p w14:paraId="091CDEA9" w14:textId="571D849C" w:rsidR="004D6DE4" w:rsidRPr="00761FA3" w:rsidRDefault="004D6DE4" w:rsidP="00F86ECD">
            <w:pPr>
              <w:pStyle w:val="af2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6 уч.</w:t>
            </w: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14:paraId="3396A65A" w14:textId="70185B3E" w:rsidR="004D6DE4" w:rsidRPr="00761FA3" w:rsidRDefault="004D6DE4" w:rsidP="00F86EC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2 уч.</w:t>
            </w:r>
          </w:p>
        </w:tc>
      </w:tr>
    </w:tbl>
    <w:p w14:paraId="6D1DBEB2" w14:textId="76DD092C" w:rsidR="002E4BC4" w:rsidRPr="00761FA3" w:rsidRDefault="00882FF3" w:rsidP="00F86ECD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761FA3">
        <w:rPr>
          <w:noProof/>
          <w:sz w:val="24"/>
          <w:szCs w:val="24"/>
        </w:rPr>
        <w:drawing>
          <wp:inline distT="0" distB="0" distL="0" distR="0" wp14:anchorId="18B5E6A1" wp14:editId="76E146DE">
            <wp:extent cx="3078480" cy="184404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52A46BD" w14:textId="70E2AF9E" w:rsidR="00554831" w:rsidRPr="00761FA3" w:rsidRDefault="00554831" w:rsidP="00F86ECD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</w:pPr>
      <w:r w:rsidRPr="00761FA3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Психолого-педагогическое сопровождение учащихся 9 и 11 классов к ГИА.</w:t>
      </w:r>
    </w:p>
    <w:p w14:paraId="074C63F7" w14:textId="187B3B80" w:rsidR="001867EB" w:rsidRPr="00761FA3" w:rsidRDefault="001867EB" w:rsidP="00F86ECD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761FA3">
        <w:rPr>
          <w:rFonts w:ascii="Times New Roman" w:eastAsia="Arial Unicode MS" w:hAnsi="Times New Roman" w:cs="Times New Roman"/>
          <w:sz w:val="24"/>
          <w:szCs w:val="24"/>
          <w:u w:color="000000"/>
        </w:rPr>
        <w:t>Согласно плану работы по психолого-педагогическому сопровождению учащихся 9 и 11 классов к ГИА проводятся индивидуальные и групповые занятия, направленные на психологическую подготовку выпускников к сдаче ГИА. Данные занятия позволяют нивелировать негативные ожидания и переживания, вызванные с ЕГЭ, ОГЭ. Кроме того выпускники обучаются различным приемам эффективного запоминания и работы с текстами, что является основным компонентом подготовки к любому экзамену. Самостоятельным блоком занятий по данному плану является обучение приемам релаксации и снятия нервно-мышечного напряжения. Таким образом, данная работа с подростками помогает им выработать тактики уверенного поведения в период подготовки к экзаменам, обучиться навыкам саморегуляции и самоконтроля,</w:t>
      </w:r>
      <w:r w:rsidR="003C169A" w:rsidRPr="00761FA3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повысить уверенность в себе и </w:t>
      </w:r>
      <w:r w:rsidRPr="00761FA3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в своих </w:t>
      </w:r>
      <w:r w:rsidR="003C169A" w:rsidRPr="00761FA3">
        <w:rPr>
          <w:rFonts w:ascii="Times New Roman" w:eastAsia="Arial Unicode MS" w:hAnsi="Times New Roman" w:cs="Times New Roman"/>
          <w:sz w:val="24"/>
          <w:szCs w:val="24"/>
          <w:u w:color="000000"/>
        </w:rPr>
        <w:t>силах.</w:t>
      </w:r>
    </w:p>
    <w:p w14:paraId="18A3AEA9" w14:textId="77777777" w:rsidR="001867EB" w:rsidRPr="00761FA3" w:rsidRDefault="001867EB" w:rsidP="00F86ECD">
      <w:pPr>
        <w:tabs>
          <w:tab w:val="left" w:pos="426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FA3">
        <w:rPr>
          <w:rFonts w:ascii="Times New Roman" w:hAnsi="Times New Roman" w:cs="Times New Roman"/>
          <w:b/>
          <w:sz w:val="24"/>
          <w:szCs w:val="24"/>
        </w:rPr>
        <w:t>Количество выпускников с высоким и повышенным уровнем тревожности при подготовке к ГИА, % от количества выпускников за последние 3 года</w:t>
      </w:r>
    </w:p>
    <w:tbl>
      <w:tblPr>
        <w:tblStyle w:val="ae"/>
        <w:tblW w:w="7338" w:type="dxa"/>
        <w:jc w:val="center"/>
        <w:tblLook w:val="04A0" w:firstRow="1" w:lastRow="0" w:firstColumn="1" w:lastColumn="0" w:noHBand="0" w:noVBand="1"/>
      </w:tblPr>
      <w:tblGrid>
        <w:gridCol w:w="3085"/>
        <w:gridCol w:w="2499"/>
        <w:gridCol w:w="1754"/>
      </w:tblGrid>
      <w:tr w:rsidR="001867EB" w:rsidRPr="00761FA3" w14:paraId="19F1E72F" w14:textId="77777777" w:rsidTr="00812640">
        <w:trPr>
          <w:jc w:val="center"/>
        </w:trPr>
        <w:tc>
          <w:tcPr>
            <w:tcW w:w="3085" w:type="dxa"/>
          </w:tcPr>
          <w:p w14:paraId="5A703826" w14:textId="77777777" w:rsidR="001867EB" w:rsidRPr="00761FA3" w:rsidRDefault="001867EB" w:rsidP="00F86EC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499" w:type="dxa"/>
          </w:tcPr>
          <w:p w14:paraId="1E26F0D5" w14:textId="77777777" w:rsidR="001867EB" w:rsidRPr="00761FA3" w:rsidRDefault="001867EB" w:rsidP="00F86EC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человек </w:t>
            </w:r>
          </w:p>
        </w:tc>
        <w:tc>
          <w:tcPr>
            <w:tcW w:w="1754" w:type="dxa"/>
          </w:tcPr>
          <w:p w14:paraId="56F1EBDA" w14:textId="77777777" w:rsidR="001867EB" w:rsidRPr="00761FA3" w:rsidRDefault="001867EB" w:rsidP="00F86EC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867EB" w:rsidRPr="00761FA3" w14:paraId="15954E6B" w14:textId="77777777" w:rsidTr="00812640">
        <w:trPr>
          <w:jc w:val="center"/>
        </w:trPr>
        <w:tc>
          <w:tcPr>
            <w:tcW w:w="3085" w:type="dxa"/>
          </w:tcPr>
          <w:p w14:paraId="703EB982" w14:textId="3B73C1CD" w:rsidR="001867EB" w:rsidRPr="00761FA3" w:rsidRDefault="001867EB" w:rsidP="00F86EC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82FF3" w:rsidRPr="00761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 xml:space="preserve">2022 уч.год </w:t>
            </w:r>
          </w:p>
        </w:tc>
        <w:tc>
          <w:tcPr>
            <w:tcW w:w="2499" w:type="dxa"/>
          </w:tcPr>
          <w:p w14:paraId="315F9C59" w14:textId="77777777" w:rsidR="001867EB" w:rsidRPr="00761FA3" w:rsidRDefault="001867EB" w:rsidP="00F86EC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14:paraId="3BFDE05E" w14:textId="77777777" w:rsidR="001867EB" w:rsidRPr="00761FA3" w:rsidRDefault="001867EB" w:rsidP="00F86EC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 xml:space="preserve">6% </w:t>
            </w:r>
          </w:p>
        </w:tc>
      </w:tr>
      <w:tr w:rsidR="001867EB" w:rsidRPr="00761FA3" w14:paraId="7D57BC7F" w14:textId="77777777" w:rsidTr="00812640">
        <w:trPr>
          <w:jc w:val="center"/>
        </w:trPr>
        <w:tc>
          <w:tcPr>
            <w:tcW w:w="3085" w:type="dxa"/>
          </w:tcPr>
          <w:p w14:paraId="1BEE114D" w14:textId="160FF4FB" w:rsidR="001867EB" w:rsidRPr="00761FA3" w:rsidRDefault="001867EB" w:rsidP="00F86EC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82FF3" w:rsidRPr="00761FA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 xml:space="preserve">2023 уч.год </w:t>
            </w:r>
          </w:p>
        </w:tc>
        <w:tc>
          <w:tcPr>
            <w:tcW w:w="2499" w:type="dxa"/>
          </w:tcPr>
          <w:p w14:paraId="171A73D1" w14:textId="77777777" w:rsidR="001867EB" w:rsidRPr="00761FA3" w:rsidRDefault="001867EB" w:rsidP="00F86EC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4" w:type="dxa"/>
          </w:tcPr>
          <w:p w14:paraId="6CD9DF48" w14:textId="77777777" w:rsidR="001867EB" w:rsidRPr="00761FA3" w:rsidRDefault="001867EB" w:rsidP="00F86EC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 xml:space="preserve">10% </w:t>
            </w:r>
          </w:p>
        </w:tc>
      </w:tr>
      <w:tr w:rsidR="001867EB" w:rsidRPr="00761FA3" w14:paraId="5D0C1AAC" w14:textId="77777777" w:rsidTr="00812640">
        <w:trPr>
          <w:jc w:val="center"/>
        </w:trPr>
        <w:tc>
          <w:tcPr>
            <w:tcW w:w="3085" w:type="dxa"/>
          </w:tcPr>
          <w:p w14:paraId="29E75132" w14:textId="17CD5D7A" w:rsidR="001867EB" w:rsidRPr="00761FA3" w:rsidRDefault="001867EB" w:rsidP="00F86EC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82FF3" w:rsidRPr="00761FA3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 xml:space="preserve">2024 уч.год </w:t>
            </w:r>
          </w:p>
        </w:tc>
        <w:tc>
          <w:tcPr>
            <w:tcW w:w="2499" w:type="dxa"/>
          </w:tcPr>
          <w:p w14:paraId="2A22A4C9" w14:textId="77777777" w:rsidR="001867EB" w:rsidRPr="00761FA3" w:rsidRDefault="001867EB" w:rsidP="00F86EC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14:paraId="0E1880A6" w14:textId="77777777" w:rsidR="001867EB" w:rsidRPr="00761FA3" w:rsidRDefault="001867EB" w:rsidP="00F86EC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A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</w:tbl>
    <w:p w14:paraId="03AA382F" w14:textId="22F615FF" w:rsidR="00882FF3" w:rsidRPr="00761FA3" w:rsidRDefault="00882FF3" w:rsidP="00F86E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61FA3">
        <w:rPr>
          <w:noProof/>
          <w:sz w:val="24"/>
          <w:szCs w:val="24"/>
        </w:rPr>
        <w:lastRenderedPageBreak/>
        <w:drawing>
          <wp:inline distT="0" distB="0" distL="0" distR="0" wp14:anchorId="55B6AC01" wp14:editId="6E04C77F">
            <wp:extent cx="3771900" cy="165354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468256E" w14:textId="47060C5A" w:rsidR="001867EB" w:rsidRPr="00761FA3" w:rsidRDefault="001867EB" w:rsidP="00F86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FA3">
        <w:rPr>
          <w:rFonts w:ascii="Times New Roman" w:hAnsi="Times New Roman" w:cs="Times New Roman"/>
          <w:sz w:val="24"/>
          <w:szCs w:val="24"/>
        </w:rPr>
        <w:t xml:space="preserve">Ежегодно, в рамках </w:t>
      </w:r>
      <w:r w:rsidRPr="00761FA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61FA3">
        <w:rPr>
          <w:rFonts w:ascii="Times New Roman" w:hAnsi="Times New Roman" w:cs="Times New Roman"/>
          <w:sz w:val="24"/>
          <w:szCs w:val="24"/>
        </w:rPr>
        <w:t xml:space="preserve"> единого диагностического периода, провожу диагностику по выявлению выпускников с высоким уровнем тревожности, низкой психологической готовностью. </w:t>
      </w:r>
    </w:p>
    <w:p w14:paraId="76B50CC7" w14:textId="52C9A6C7" w:rsidR="00963B77" w:rsidRPr="00761FA3" w:rsidRDefault="00EF40AD" w:rsidP="003C169A">
      <w:pPr>
        <w:spacing w:after="0" w:line="240" w:lineRule="auto"/>
        <w:ind w:firstLine="567"/>
        <w:contextualSpacing/>
        <w:jc w:val="both"/>
        <w:rPr>
          <w:bCs/>
          <w:color w:val="FF0000"/>
          <w:sz w:val="24"/>
          <w:szCs w:val="24"/>
        </w:rPr>
      </w:pPr>
      <w:r w:rsidRPr="00761FA3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Свой профессиональный опыт неоднократно представляла на городском методическом объединении, на муниципальных, региональных научно-практических конференциях, методических семинарах, профессиональных конкурсах, где он получил положите</w:t>
      </w:r>
      <w:r w:rsidR="003C169A" w:rsidRPr="00761FA3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льную оценку экспертов и коллег</w:t>
      </w:r>
      <w:r w:rsidR="00963B77" w:rsidRPr="00761FA3">
        <w:rPr>
          <w:rFonts w:ascii="Times New Roman" w:hAnsi="Times New Roman" w:cs="Times New Roman"/>
          <w:sz w:val="24"/>
          <w:szCs w:val="24"/>
        </w:rPr>
        <w:t>.</w:t>
      </w:r>
    </w:p>
    <w:p w14:paraId="5BA49E0C" w14:textId="0622F3E6" w:rsidR="00EF40AD" w:rsidRPr="00761FA3" w:rsidRDefault="00EF40AD" w:rsidP="00F86EC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  <w:r w:rsidRPr="00761FA3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 xml:space="preserve">На данный момент имею публикации в сборниках материалов региональных и всероссийских </w:t>
      </w:r>
      <w:r w:rsidRPr="00761FA3">
        <w:rPr>
          <w:rFonts w:ascii="Times New Roman" w:hAnsi="Times New Roman"/>
          <w:sz w:val="24"/>
          <w:szCs w:val="24"/>
        </w:rPr>
        <w:t xml:space="preserve">научно-практических </w:t>
      </w:r>
      <w:r w:rsidRPr="00761FA3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>конференций</w:t>
      </w:r>
      <w:r w:rsidR="00761FA3" w:rsidRPr="00761FA3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>, учебные и учебно-методические пособия для студентов ВУЗов</w:t>
      </w:r>
      <w:r w:rsidRPr="00761FA3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>.</w:t>
      </w:r>
    </w:p>
    <w:p w14:paraId="650CE683" w14:textId="21831B42" w:rsidR="00EF40AD" w:rsidRPr="00761FA3" w:rsidRDefault="00EF40AD" w:rsidP="00F86ECD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  <w:r w:rsidRPr="00761FA3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>Анализируя всю проведенную за последние три года работу можно сказать о том, что вся деятельность велась в соответствии с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</w:t>
      </w:r>
      <w:r w:rsidR="00963B77" w:rsidRPr="00761FA3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 xml:space="preserve"> </w:t>
      </w:r>
      <w:r w:rsidRPr="00761FA3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>В целом запланированный объем работ по решению поставленных задач выполнен.</w:t>
      </w:r>
    </w:p>
    <w:p w14:paraId="6C2AB0AD" w14:textId="3522CF78" w:rsidR="003C169A" w:rsidRPr="00761FA3" w:rsidRDefault="003C169A" w:rsidP="00812640">
      <w:pPr>
        <w:rPr>
          <w:rFonts w:ascii="Times New Roman" w:eastAsia="Calibri" w:hAnsi="Times New Roman" w:cs="Times New Roman"/>
          <w:sz w:val="24"/>
          <w:szCs w:val="24"/>
        </w:rPr>
      </w:pPr>
    </w:p>
    <w:p w14:paraId="137E05E3" w14:textId="18DB2CE1" w:rsidR="003C169A" w:rsidRPr="00761FA3" w:rsidRDefault="003C169A" w:rsidP="00812640">
      <w:pPr>
        <w:rPr>
          <w:rFonts w:ascii="Times New Roman" w:eastAsia="Calibri" w:hAnsi="Times New Roman" w:cs="Times New Roman"/>
          <w:sz w:val="24"/>
          <w:szCs w:val="24"/>
        </w:rPr>
      </w:pPr>
    </w:p>
    <w:p w14:paraId="2B5569EA" w14:textId="47571490" w:rsidR="00334EEA" w:rsidRPr="00761FA3" w:rsidRDefault="00334EEA" w:rsidP="00812640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334EEA" w:rsidRPr="00761FA3" w:rsidSect="0014664F">
      <w:footerReference w:type="default" r:id="rId18"/>
      <w:pgSz w:w="11900" w:h="16840"/>
      <w:pgMar w:top="1134" w:right="850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1F0BA" w14:textId="77777777" w:rsidR="00876AA2" w:rsidRDefault="00876AA2" w:rsidP="00E74F1B">
      <w:pPr>
        <w:spacing w:after="0" w:line="240" w:lineRule="auto"/>
      </w:pPr>
      <w:r>
        <w:separator/>
      </w:r>
    </w:p>
  </w:endnote>
  <w:endnote w:type="continuationSeparator" w:id="0">
    <w:p w14:paraId="3697A2C8" w14:textId="77777777" w:rsidR="00876AA2" w:rsidRDefault="00876AA2" w:rsidP="00E7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PT Sans">
    <w:altName w:val="Arial"/>
    <w:charset w:val="CC"/>
    <w:family w:val="swiss"/>
    <w:pitch w:val="default"/>
    <w:sig w:usb0="00000000" w:usb1="00000000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Arial Unicode MS"/>
    <w:charset w:val="80"/>
    <w:family w:val="roman"/>
    <w:pitch w:val="default"/>
    <w:sig w:usb0="00000000" w:usb1="00000000" w:usb2="00000010" w:usb3="00000000" w:csb0="00020000" w:csb1="00000000"/>
  </w:font>
  <w:font w:name="DejaVu Sans">
    <w:altName w:val="Arial"/>
    <w:charset w:val="CC"/>
    <w:family w:val="swiss"/>
    <w:pitch w:val="default"/>
    <w:sig w:usb0="00000000" w:usb1="00000000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0643427"/>
      <w:docPartObj>
        <w:docPartGallery w:val="Page Numbers (Bottom of Page)"/>
        <w:docPartUnique/>
      </w:docPartObj>
    </w:sdtPr>
    <w:sdtEndPr/>
    <w:sdtContent>
      <w:p w14:paraId="2D309386" w14:textId="5864E7EE" w:rsidR="0014664F" w:rsidRDefault="001466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FA3">
          <w:rPr>
            <w:noProof/>
          </w:rPr>
          <w:t>10</w:t>
        </w:r>
        <w:r>
          <w:fldChar w:fldCharType="end"/>
        </w:r>
      </w:p>
    </w:sdtContent>
  </w:sdt>
  <w:p w14:paraId="1056EE70" w14:textId="77777777" w:rsidR="0014664F" w:rsidRDefault="001466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0B786" w14:textId="77777777" w:rsidR="00876AA2" w:rsidRDefault="00876AA2" w:rsidP="00E74F1B">
      <w:pPr>
        <w:spacing w:after="0" w:line="240" w:lineRule="auto"/>
      </w:pPr>
      <w:r>
        <w:separator/>
      </w:r>
    </w:p>
  </w:footnote>
  <w:footnote w:type="continuationSeparator" w:id="0">
    <w:p w14:paraId="4C7D3AF9" w14:textId="77777777" w:rsidR="00876AA2" w:rsidRDefault="00876AA2" w:rsidP="00E74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1B79"/>
    <w:multiLevelType w:val="hybridMultilevel"/>
    <w:tmpl w:val="6FE41320"/>
    <w:lvl w:ilvl="0" w:tplc="4D2CF9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3429"/>
    <w:multiLevelType w:val="hybridMultilevel"/>
    <w:tmpl w:val="8E90CD5E"/>
    <w:lvl w:ilvl="0" w:tplc="A926878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ED07BBC"/>
    <w:multiLevelType w:val="multilevel"/>
    <w:tmpl w:val="686C8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abstractNum w:abstractNumId="3" w15:restartNumberingAfterBreak="0">
    <w:nsid w:val="0FA603B9"/>
    <w:multiLevelType w:val="hybridMultilevel"/>
    <w:tmpl w:val="FEB2AD62"/>
    <w:lvl w:ilvl="0" w:tplc="69509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2A630F0"/>
    <w:multiLevelType w:val="multilevel"/>
    <w:tmpl w:val="12A63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CF8"/>
    <w:multiLevelType w:val="hybridMultilevel"/>
    <w:tmpl w:val="38DEED58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45C3646"/>
    <w:multiLevelType w:val="hybridMultilevel"/>
    <w:tmpl w:val="E6284022"/>
    <w:lvl w:ilvl="0" w:tplc="04190017">
      <w:start w:val="1"/>
      <w:numFmt w:val="lowerLetter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148C642E"/>
    <w:multiLevelType w:val="hybridMultilevel"/>
    <w:tmpl w:val="1D96772C"/>
    <w:lvl w:ilvl="0" w:tplc="86F041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7079A"/>
    <w:multiLevelType w:val="hybridMultilevel"/>
    <w:tmpl w:val="B770E1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344BE5"/>
    <w:multiLevelType w:val="hybridMultilevel"/>
    <w:tmpl w:val="2018BC32"/>
    <w:lvl w:ilvl="0" w:tplc="80C68962">
      <w:start w:val="2024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3D257BB"/>
    <w:multiLevelType w:val="hybridMultilevel"/>
    <w:tmpl w:val="A2D2FC70"/>
    <w:lvl w:ilvl="0" w:tplc="0CBE583A">
      <w:start w:val="1"/>
      <w:numFmt w:val="lowerLetter"/>
      <w:pStyle w:val="1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7925519"/>
    <w:multiLevelType w:val="hybridMultilevel"/>
    <w:tmpl w:val="1D42E670"/>
    <w:lvl w:ilvl="0" w:tplc="04190017">
      <w:start w:val="1"/>
      <w:numFmt w:val="lowerLetter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28A277F5"/>
    <w:multiLevelType w:val="hybridMultilevel"/>
    <w:tmpl w:val="376ECB2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4B9916"/>
    <w:multiLevelType w:val="multilevel"/>
    <w:tmpl w:val="2B4B9916"/>
    <w:lvl w:ilvl="0">
      <w:start w:val="1"/>
      <w:numFmt w:val="decimal"/>
      <w:suff w:val="space"/>
      <w:lvlText w:val="%1)"/>
      <w:lvlJc w:val="left"/>
      <w:pPr>
        <w:ind w:left="-70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7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1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29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36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3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0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5780" w:hanging="360"/>
      </w:pPr>
    </w:lvl>
  </w:abstractNum>
  <w:abstractNum w:abstractNumId="14" w15:restartNumberingAfterBreak="0">
    <w:nsid w:val="30B2B9C7"/>
    <w:multiLevelType w:val="singleLevel"/>
    <w:tmpl w:val="30B2B9C7"/>
    <w:lvl w:ilvl="0">
      <w:start w:val="1"/>
      <w:numFmt w:val="decimal"/>
      <w:suff w:val="space"/>
      <w:lvlText w:val="%1)"/>
      <w:lvlJc w:val="left"/>
    </w:lvl>
  </w:abstractNum>
  <w:abstractNum w:abstractNumId="15" w15:restartNumberingAfterBreak="0">
    <w:nsid w:val="344D3557"/>
    <w:multiLevelType w:val="hybridMultilevel"/>
    <w:tmpl w:val="FEB2AD62"/>
    <w:lvl w:ilvl="0" w:tplc="69509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64C3C82"/>
    <w:multiLevelType w:val="hybridMultilevel"/>
    <w:tmpl w:val="F22E551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7601AA2"/>
    <w:multiLevelType w:val="hybridMultilevel"/>
    <w:tmpl w:val="C7D85E6A"/>
    <w:lvl w:ilvl="0" w:tplc="A926878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3A76078C"/>
    <w:multiLevelType w:val="hybridMultilevel"/>
    <w:tmpl w:val="DC3C7EA6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3B737A55"/>
    <w:multiLevelType w:val="multilevel"/>
    <w:tmpl w:val="686C8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abstractNum w:abstractNumId="20" w15:restartNumberingAfterBreak="0">
    <w:nsid w:val="42B84437"/>
    <w:multiLevelType w:val="hybridMultilevel"/>
    <w:tmpl w:val="8E969EDA"/>
    <w:lvl w:ilvl="0" w:tplc="A926878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76F3553"/>
    <w:multiLevelType w:val="hybridMultilevel"/>
    <w:tmpl w:val="A950F792"/>
    <w:lvl w:ilvl="0" w:tplc="DF5C69A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AAF59F2"/>
    <w:multiLevelType w:val="hybridMultilevel"/>
    <w:tmpl w:val="CABC4616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4E8F04FB"/>
    <w:multiLevelType w:val="hybridMultilevel"/>
    <w:tmpl w:val="A5C4F16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02E3B71"/>
    <w:multiLevelType w:val="hybridMultilevel"/>
    <w:tmpl w:val="342AB5DC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545F7BE0"/>
    <w:multiLevelType w:val="hybridMultilevel"/>
    <w:tmpl w:val="43E4E370"/>
    <w:lvl w:ilvl="0" w:tplc="4D2CF9FE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78420D7"/>
    <w:multiLevelType w:val="hybridMultilevel"/>
    <w:tmpl w:val="3AE00C0E"/>
    <w:lvl w:ilvl="0" w:tplc="A92687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AA4F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B6FF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68D3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D2C5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E06E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1E76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D2AA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E2DA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5DC3455C"/>
    <w:multiLevelType w:val="hybridMultilevel"/>
    <w:tmpl w:val="08EED752"/>
    <w:lvl w:ilvl="0" w:tplc="C5C6E5F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A979BC"/>
    <w:multiLevelType w:val="hybridMultilevel"/>
    <w:tmpl w:val="E6284022"/>
    <w:lvl w:ilvl="0" w:tplc="04190017">
      <w:start w:val="1"/>
      <w:numFmt w:val="lowerLetter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 w15:restartNumberingAfterBreak="0">
    <w:nsid w:val="6C083035"/>
    <w:multiLevelType w:val="hybridMultilevel"/>
    <w:tmpl w:val="51A6ACB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52673A2"/>
    <w:multiLevelType w:val="hybridMultilevel"/>
    <w:tmpl w:val="55981ED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94647FC"/>
    <w:multiLevelType w:val="hybridMultilevel"/>
    <w:tmpl w:val="C02255D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DDB20EC"/>
    <w:multiLevelType w:val="hybridMultilevel"/>
    <w:tmpl w:val="57A02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16"/>
  </w:num>
  <w:num w:numId="4">
    <w:abstractNumId w:val="22"/>
  </w:num>
  <w:num w:numId="5">
    <w:abstractNumId w:val="31"/>
  </w:num>
  <w:num w:numId="6">
    <w:abstractNumId w:val="18"/>
  </w:num>
  <w:num w:numId="7">
    <w:abstractNumId w:val="24"/>
  </w:num>
  <w:num w:numId="8">
    <w:abstractNumId w:val="25"/>
  </w:num>
  <w:num w:numId="9">
    <w:abstractNumId w:val="12"/>
  </w:num>
  <w:num w:numId="10">
    <w:abstractNumId w:val="23"/>
  </w:num>
  <w:num w:numId="11">
    <w:abstractNumId w:val="11"/>
  </w:num>
  <w:num w:numId="12">
    <w:abstractNumId w:val="10"/>
  </w:num>
  <w:num w:numId="13">
    <w:abstractNumId w:val="10"/>
    <w:lvlOverride w:ilvl="0">
      <w:startOverride w:val="1"/>
    </w:lvlOverride>
  </w:num>
  <w:num w:numId="14">
    <w:abstractNumId w:val="6"/>
  </w:num>
  <w:num w:numId="15">
    <w:abstractNumId w:val="7"/>
  </w:num>
  <w:num w:numId="16">
    <w:abstractNumId w:val="20"/>
  </w:num>
  <w:num w:numId="17">
    <w:abstractNumId w:val="26"/>
  </w:num>
  <w:num w:numId="18">
    <w:abstractNumId w:val="1"/>
  </w:num>
  <w:num w:numId="19">
    <w:abstractNumId w:val="17"/>
  </w:num>
  <w:num w:numId="20">
    <w:abstractNumId w:val="2"/>
  </w:num>
  <w:num w:numId="21">
    <w:abstractNumId w:val="32"/>
  </w:num>
  <w:num w:numId="22">
    <w:abstractNumId w:val="19"/>
  </w:num>
  <w:num w:numId="23">
    <w:abstractNumId w:val="9"/>
  </w:num>
  <w:num w:numId="24">
    <w:abstractNumId w:val="21"/>
  </w:num>
  <w:num w:numId="25">
    <w:abstractNumId w:val="15"/>
  </w:num>
  <w:num w:numId="26">
    <w:abstractNumId w:val="3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3"/>
  </w:num>
  <w:num w:numId="31">
    <w:abstractNumId w:val="8"/>
  </w:num>
  <w:num w:numId="32">
    <w:abstractNumId w:val="14"/>
  </w:num>
  <w:num w:numId="33">
    <w:abstractNumId w:val="28"/>
  </w:num>
  <w:num w:numId="34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14DD"/>
    <w:rsid w:val="00006199"/>
    <w:rsid w:val="00026265"/>
    <w:rsid w:val="00040D29"/>
    <w:rsid w:val="00054ADF"/>
    <w:rsid w:val="00056B98"/>
    <w:rsid w:val="0006124A"/>
    <w:rsid w:val="00084482"/>
    <w:rsid w:val="00085C60"/>
    <w:rsid w:val="000946F6"/>
    <w:rsid w:val="000B21AB"/>
    <w:rsid w:val="000D265F"/>
    <w:rsid w:val="000F1EC8"/>
    <w:rsid w:val="0010626F"/>
    <w:rsid w:val="00112851"/>
    <w:rsid w:val="0012688C"/>
    <w:rsid w:val="0014664F"/>
    <w:rsid w:val="00183E5E"/>
    <w:rsid w:val="001867EB"/>
    <w:rsid w:val="00192252"/>
    <w:rsid w:val="001B5ABC"/>
    <w:rsid w:val="001E5E8B"/>
    <w:rsid w:val="001F2B14"/>
    <w:rsid w:val="00202FAF"/>
    <w:rsid w:val="002251D7"/>
    <w:rsid w:val="00254BBA"/>
    <w:rsid w:val="00263E95"/>
    <w:rsid w:val="002833B4"/>
    <w:rsid w:val="002C3AAD"/>
    <w:rsid w:val="002D1FF8"/>
    <w:rsid w:val="002E4BC4"/>
    <w:rsid w:val="002E5FF8"/>
    <w:rsid w:val="002F0281"/>
    <w:rsid w:val="0031326E"/>
    <w:rsid w:val="00321ABC"/>
    <w:rsid w:val="00327150"/>
    <w:rsid w:val="00334EEA"/>
    <w:rsid w:val="00337085"/>
    <w:rsid w:val="00343F2C"/>
    <w:rsid w:val="0035739B"/>
    <w:rsid w:val="00395C04"/>
    <w:rsid w:val="003C169A"/>
    <w:rsid w:val="00405319"/>
    <w:rsid w:val="00407F81"/>
    <w:rsid w:val="00432E9C"/>
    <w:rsid w:val="00450F75"/>
    <w:rsid w:val="0046445D"/>
    <w:rsid w:val="00464979"/>
    <w:rsid w:val="004A3747"/>
    <w:rsid w:val="004B31AE"/>
    <w:rsid w:val="004B7F34"/>
    <w:rsid w:val="004D6DE4"/>
    <w:rsid w:val="004F75D0"/>
    <w:rsid w:val="0052058E"/>
    <w:rsid w:val="00522F93"/>
    <w:rsid w:val="00554831"/>
    <w:rsid w:val="005828A5"/>
    <w:rsid w:val="005932E5"/>
    <w:rsid w:val="005E1CF8"/>
    <w:rsid w:val="005E54ED"/>
    <w:rsid w:val="00633099"/>
    <w:rsid w:val="006356F0"/>
    <w:rsid w:val="006832C1"/>
    <w:rsid w:val="006B0B8D"/>
    <w:rsid w:val="006D225F"/>
    <w:rsid w:val="006E1A55"/>
    <w:rsid w:val="006F53C1"/>
    <w:rsid w:val="007014DD"/>
    <w:rsid w:val="00703424"/>
    <w:rsid w:val="0072732B"/>
    <w:rsid w:val="00761FA3"/>
    <w:rsid w:val="00770AAC"/>
    <w:rsid w:val="007F11DD"/>
    <w:rsid w:val="008041B6"/>
    <w:rsid w:val="00812640"/>
    <w:rsid w:val="00847B02"/>
    <w:rsid w:val="00862227"/>
    <w:rsid w:val="00862476"/>
    <w:rsid w:val="008653D9"/>
    <w:rsid w:val="00876AA2"/>
    <w:rsid w:val="008815DE"/>
    <w:rsid w:val="00882703"/>
    <w:rsid w:val="00882FF3"/>
    <w:rsid w:val="008C2DE5"/>
    <w:rsid w:val="008D06F3"/>
    <w:rsid w:val="00913BDE"/>
    <w:rsid w:val="00922F00"/>
    <w:rsid w:val="009241AB"/>
    <w:rsid w:val="00963B77"/>
    <w:rsid w:val="009713B5"/>
    <w:rsid w:val="00972695"/>
    <w:rsid w:val="00984BD0"/>
    <w:rsid w:val="009A3677"/>
    <w:rsid w:val="009A50A2"/>
    <w:rsid w:val="009A62AC"/>
    <w:rsid w:val="009C55F4"/>
    <w:rsid w:val="009C7187"/>
    <w:rsid w:val="009C74E9"/>
    <w:rsid w:val="00A023F9"/>
    <w:rsid w:val="00A44A40"/>
    <w:rsid w:val="00A71BCE"/>
    <w:rsid w:val="00AE48D8"/>
    <w:rsid w:val="00B172D3"/>
    <w:rsid w:val="00B22231"/>
    <w:rsid w:val="00B7143E"/>
    <w:rsid w:val="00B73162"/>
    <w:rsid w:val="00B84B57"/>
    <w:rsid w:val="00BC0810"/>
    <w:rsid w:val="00BC0DCE"/>
    <w:rsid w:val="00BC2962"/>
    <w:rsid w:val="00BF303B"/>
    <w:rsid w:val="00C57250"/>
    <w:rsid w:val="00C722D4"/>
    <w:rsid w:val="00CD5100"/>
    <w:rsid w:val="00CF6161"/>
    <w:rsid w:val="00D167C7"/>
    <w:rsid w:val="00D45321"/>
    <w:rsid w:val="00D60A6B"/>
    <w:rsid w:val="00D6637A"/>
    <w:rsid w:val="00D81051"/>
    <w:rsid w:val="00DA4FAD"/>
    <w:rsid w:val="00DA657F"/>
    <w:rsid w:val="00DB7A30"/>
    <w:rsid w:val="00DD4976"/>
    <w:rsid w:val="00DF4DBA"/>
    <w:rsid w:val="00E40B6E"/>
    <w:rsid w:val="00E43B12"/>
    <w:rsid w:val="00E74F1B"/>
    <w:rsid w:val="00EA6EFD"/>
    <w:rsid w:val="00EC473B"/>
    <w:rsid w:val="00EE19C6"/>
    <w:rsid w:val="00EF40AD"/>
    <w:rsid w:val="00F0581C"/>
    <w:rsid w:val="00F1474D"/>
    <w:rsid w:val="00F15507"/>
    <w:rsid w:val="00F21123"/>
    <w:rsid w:val="00F242A8"/>
    <w:rsid w:val="00F302CD"/>
    <w:rsid w:val="00F54835"/>
    <w:rsid w:val="00F560E7"/>
    <w:rsid w:val="00F73F3C"/>
    <w:rsid w:val="00F86ECD"/>
    <w:rsid w:val="00F92A5D"/>
    <w:rsid w:val="00F9768B"/>
    <w:rsid w:val="00F978ED"/>
    <w:rsid w:val="00FA002E"/>
    <w:rsid w:val="00FA2BA3"/>
    <w:rsid w:val="00FD2C78"/>
    <w:rsid w:val="00FE00E1"/>
    <w:rsid w:val="00FF27FA"/>
    <w:rsid w:val="00FF5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7A12"/>
  <w15:docId w15:val="{57E7540F-3743-4EE9-B26F-4890AB50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EEA"/>
  </w:style>
  <w:style w:type="paragraph" w:styleId="5">
    <w:name w:val="heading 5"/>
    <w:basedOn w:val="a"/>
    <w:link w:val="50"/>
    <w:uiPriority w:val="9"/>
    <w:qFormat/>
    <w:rsid w:val="007014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014D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7014DD"/>
    <w:pPr>
      <w:ind w:left="720"/>
      <w:contextualSpacing/>
    </w:pPr>
  </w:style>
  <w:style w:type="character" w:styleId="a4">
    <w:name w:val="Hyperlink"/>
    <w:basedOn w:val="a0"/>
    <w:uiPriority w:val="99"/>
    <w:unhideWhenUsed/>
    <w:qFormat/>
    <w:rsid w:val="007014DD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701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14DD"/>
  </w:style>
  <w:style w:type="paragraph" w:styleId="a7">
    <w:name w:val="Body Text"/>
    <w:basedOn w:val="a"/>
    <w:link w:val="a8"/>
    <w:uiPriority w:val="1"/>
    <w:qFormat/>
    <w:rsid w:val="007014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7014DD"/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customStyle="1" w:styleId="2">
    <w:name w:val="Обычный2"/>
    <w:rsid w:val="007014DD"/>
    <w:pPr>
      <w:spacing w:after="160" w:line="259" w:lineRule="auto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10">
    <w:name w:val="Обычный1"/>
    <w:autoRedefine/>
    <w:rsid w:val="007014DD"/>
    <w:pPr>
      <w:spacing w:after="0" w:line="240" w:lineRule="auto"/>
      <w:ind w:firstLine="568"/>
      <w:jc w:val="both"/>
      <w:outlineLvl w:val="0"/>
    </w:pPr>
    <w:rPr>
      <w:rFonts w:ascii="Times New Roman" w:eastAsia="Arial Unicode MS" w:hAnsi="Times New Roman" w:cs="Arial Unicode MS"/>
      <w:b/>
      <w:color w:val="000000"/>
      <w:sz w:val="26"/>
      <w:szCs w:val="26"/>
      <w:u w:color="000000"/>
    </w:rPr>
  </w:style>
  <w:style w:type="paragraph" w:customStyle="1" w:styleId="1">
    <w:name w:val="Без интервала1"/>
    <w:autoRedefine/>
    <w:rsid w:val="002C3AAD"/>
    <w:pPr>
      <w:numPr>
        <w:numId w:val="12"/>
      </w:numPr>
      <w:tabs>
        <w:tab w:val="left" w:pos="851"/>
      </w:tabs>
      <w:spacing w:after="0" w:line="240" w:lineRule="auto"/>
      <w:jc w:val="both"/>
    </w:pPr>
    <w:rPr>
      <w:rFonts w:ascii="Times New Roman" w:eastAsia="Arial Unicode MS" w:hAnsi="Times New Roman" w:cs="Times New Roman"/>
      <w:b/>
      <w:bCs/>
      <w:i/>
      <w:color w:val="000000"/>
      <w:kern w:val="2"/>
      <w:sz w:val="26"/>
      <w:szCs w:val="26"/>
      <w:u w:color="000000"/>
      <w:lang w:bidi="hi-IN"/>
    </w:rPr>
  </w:style>
  <w:style w:type="paragraph" w:customStyle="1" w:styleId="11">
    <w:name w:val="Абзац списка1"/>
    <w:rsid w:val="007014DD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A9">
    <w:name w:val="Текстовый блок A"/>
    <w:autoRedefine/>
    <w:rsid w:val="007014DD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firstLine="568"/>
      <w:jc w:val="right"/>
    </w:pPr>
    <w:rPr>
      <w:rFonts w:ascii="Times New Roman" w:eastAsia="Arial Unicode MS" w:hAnsi="Times New Roman" w:cs="Times New Roman"/>
      <w:i/>
      <w:color w:val="000000"/>
      <w:sz w:val="28"/>
      <w:szCs w:val="28"/>
      <w:u w:color="000000"/>
    </w:rPr>
  </w:style>
  <w:style w:type="paragraph" w:customStyle="1" w:styleId="aa">
    <w:name w:val="По умолчанию"/>
    <w:rsid w:val="007014DD"/>
    <w:pPr>
      <w:spacing w:after="160" w:line="259" w:lineRule="auto"/>
    </w:pPr>
    <w:rPr>
      <w:rFonts w:ascii="Helvetica" w:eastAsia="Arial Unicode MS" w:hAnsi="Helvetica" w:cs="Arial Unicode MS"/>
      <w:color w:val="000000"/>
      <w:u w:color="000000"/>
    </w:rPr>
  </w:style>
  <w:style w:type="paragraph" w:customStyle="1" w:styleId="20">
    <w:name w:val="Абзац списка2"/>
    <w:rsid w:val="007014DD"/>
    <w:pPr>
      <w:spacing w:after="160" w:line="256" w:lineRule="auto"/>
      <w:ind w:left="720"/>
    </w:pPr>
    <w:rPr>
      <w:rFonts w:ascii="Calibri" w:eastAsia="Arial Unicode MS" w:hAnsi="Calibri" w:cs="Arial Unicode MS"/>
      <w:color w:val="000000"/>
      <w:u w:color="000000"/>
    </w:rPr>
  </w:style>
  <w:style w:type="character" w:customStyle="1" w:styleId="ab">
    <w:name w:val="Нет"/>
    <w:rsid w:val="007014DD"/>
  </w:style>
  <w:style w:type="paragraph" w:customStyle="1" w:styleId="4">
    <w:name w:val="Абзац списка4"/>
    <w:rsid w:val="007014DD"/>
    <w:pPr>
      <w:spacing w:after="160" w:line="256" w:lineRule="auto"/>
      <w:ind w:left="720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51">
    <w:name w:val="Абзац списка5"/>
    <w:rsid w:val="007014DD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Default">
    <w:name w:val="Default"/>
    <w:rsid w:val="007014DD"/>
    <w:pPr>
      <w:autoSpaceDE w:val="0"/>
      <w:autoSpaceDN w:val="0"/>
      <w:adjustRightInd w:val="0"/>
      <w:spacing w:after="0" w:line="240" w:lineRule="auto"/>
    </w:pPr>
    <w:rPr>
      <w:rFonts w:ascii="PT Sans" w:eastAsiaTheme="minorHAnsi" w:hAnsi="PT Sans" w:cs="PT Sans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0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4D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EE19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rmal (Web)"/>
    <w:basedOn w:val="a"/>
    <w:uiPriority w:val="99"/>
    <w:unhideWhenUsed/>
    <w:qFormat/>
    <w:rsid w:val="00FD2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FD2C78"/>
    <w:rPr>
      <w:b/>
      <w:bCs/>
    </w:rPr>
  </w:style>
  <w:style w:type="paragraph" w:customStyle="1" w:styleId="af1">
    <w:name w:val="МОН"/>
    <w:basedOn w:val="a"/>
    <w:rsid w:val="00FE00E1"/>
    <w:pPr>
      <w:widowControl w:val="0"/>
      <w:suppressAutoHyphens/>
      <w:spacing w:after="0" w:line="360" w:lineRule="auto"/>
      <w:ind w:firstLine="709"/>
      <w:jc w:val="both"/>
    </w:pPr>
    <w:rPr>
      <w:rFonts w:ascii="Nimbus Roman No9 L" w:eastAsia="DejaVu Sans" w:hAnsi="Nimbus Roman No9 L" w:cs="Nimbus Roman No9 L"/>
      <w:kern w:val="1"/>
      <w:sz w:val="28"/>
      <w:szCs w:val="28"/>
      <w:lang w:eastAsia="zh-CN"/>
    </w:rPr>
  </w:style>
  <w:style w:type="paragraph" w:customStyle="1" w:styleId="c31">
    <w:name w:val="c31"/>
    <w:basedOn w:val="a"/>
    <w:rsid w:val="00865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653D9"/>
  </w:style>
  <w:style w:type="character" w:customStyle="1" w:styleId="path-separator">
    <w:name w:val="path-separator"/>
    <w:basedOn w:val="a0"/>
    <w:rsid w:val="00405319"/>
  </w:style>
  <w:style w:type="paragraph" w:styleId="af2">
    <w:name w:val="No Spacing"/>
    <w:link w:val="af3"/>
    <w:qFormat/>
    <w:rsid w:val="001867EB"/>
    <w:pPr>
      <w:spacing w:after="0" w:line="240" w:lineRule="auto"/>
    </w:pPr>
  </w:style>
  <w:style w:type="character" w:customStyle="1" w:styleId="af3">
    <w:name w:val="Без интервала Знак"/>
    <w:basedOn w:val="a0"/>
    <w:link w:val="af2"/>
    <w:rsid w:val="001867EB"/>
  </w:style>
  <w:style w:type="paragraph" w:styleId="af4">
    <w:name w:val="Body Text Indent"/>
    <w:basedOn w:val="a"/>
    <w:link w:val="af5"/>
    <w:uiPriority w:val="99"/>
    <w:semiHidden/>
    <w:unhideWhenUsed/>
    <w:rsid w:val="001867EB"/>
    <w:pPr>
      <w:spacing w:after="120"/>
      <w:ind w:left="283"/>
    </w:pPr>
    <w:rPr>
      <w:rFonts w:eastAsiaTheme="minorHAnsi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1867EB"/>
    <w:rPr>
      <w:rFonts w:eastAsiaTheme="minorHAnsi"/>
      <w:lang w:eastAsia="en-US"/>
    </w:rPr>
  </w:style>
  <w:style w:type="paragraph" w:styleId="af6">
    <w:name w:val="header"/>
    <w:basedOn w:val="a"/>
    <w:link w:val="af7"/>
    <w:uiPriority w:val="99"/>
    <w:unhideWhenUsed/>
    <w:rsid w:val="009A3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9A3677"/>
  </w:style>
  <w:style w:type="paragraph" w:customStyle="1" w:styleId="BodyText21">
    <w:name w:val="Body Text 21"/>
    <w:basedOn w:val="a"/>
    <w:uiPriority w:val="99"/>
    <w:rsid w:val="00812640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table" w:customStyle="1" w:styleId="12">
    <w:name w:val="Сетка таблицы1"/>
    <w:basedOn w:val="a1"/>
    <w:uiPriority w:val="59"/>
    <w:qFormat/>
    <w:rsid w:val="00812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aption"/>
    <w:basedOn w:val="a"/>
    <w:next w:val="a"/>
    <w:uiPriority w:val="35"/>
    <w:unhideWhenUsed/>
    <w:qFormat/>
    <w:rsid w:val="006D225F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54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5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6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27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40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47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7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8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17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6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24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918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67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9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00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69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56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17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88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23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747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89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69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0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175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366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9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39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4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quick.apkpro.ru/" TargetMode="External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edevrum.a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disk.yandex.ru/i/o7ZDLMZcOQl_3Q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kola13gorny.edusite.ru/sveden/files/12ba0e0fac9663d2de9f536c6aa48657.pdf" TargetMode="External"/><Relationship Id="rId14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9;&#1095;&#1080;&#1090;&#1077;&#1083;&#1100;\Desktop\&#1076;&#1086;&#1082;&#1091;&#1084;&#1077;&#1085;&#1090;&#1099;%20&#1041;&#1083;&#1072;&#1075;&#1086;&#1074;&#1089;&#1082;&#1086;&#1081;%20&#1045;&#1042;%20&#1087;&#1086;&#1089;&#1083;&#1077;&#1076;&#1085;&#1080;&#1081;%20&#1074;&#1072;&#1088;&#1080;&#1072;&#1085;&#1090;\&#1064;&#1040;&#1043;%20&#1053;&#1040;&#1042;&#1057;&#1058;&#1056;&#1045;&#1063;&#1059;%20&#1056;&#1045;&#1057;&#1055;&#1059;&#1041;&#1051;&#1048;&#1050;&#1040;\&#1051;&#1080;&#1089;&#1090;%20Microsoft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6580927384076991E-2"/>
          <c:y val="5.0925925925925923E-2"/>
          <c:w val="0.74551202974628172"/>
          <c:h val="0.8231561679790026"/>
        </c:manualLayout>
      </c:layout>
      <c:bar3DChart>
        <c:barDir val="col"/>
        <c:grouping val="clustered"/>
        <c:varyColors val="0"/>
        <c:ser>
          <c:idx val="0"/>
          <c:order val="0"/>
          <c:tx>
            <c:v>высокий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3"/>
              <c:pt idx="0">
                <c:v>2022</c:v>
              </c:pt>
              <c:pt idx="1">
                <c:v>2023</c:v>
              </c:pt>
              <c:pt idx="2">
                <c:v>2024</c:v>
              </c:pt>
            </c:numLit>
          </c:cat>
          <c:val>
            <c:numRef>
              <c:f>Лист1!$A$1:$C$1</c:f>
              <c:numCache>
                <c:formatCode>General</c:formatCode>
                <c:ptCount val="3"/>
                <c:pt idx="0">
                  <c:v>67</c:v>
                </c:pt>
                <c:pt idx="1">
                  <c:v>68</c:v>
                </c:pt>
                <c:pt idx="2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94-4BC3-B871-70F79FF8F603}"/>
            </c:ext>
          </c:extLst>
        </c:ser>
        <c:ser>
          <c:idx val="1"/>
          <c:order val="1"/>
          <c:tx>
            <c:v>средний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3"/>
              <c:pt idx="0">
                <c:v>2022</c:v>
              </c:pt>
              <c:pt idx="1">
                <c:v>2023</c:v>
              </c:pt>
              <c:pt idx="2">
                <c:v>2024</c:v>
              </c:pt>
            </c:numLit>
          </c:cat>
          <c:val>
            <c:numRef>
              <c:f>Лист1!$A$2:$C$2</c:f>
              <c:numCache>
                <c:formatCode>General</c:formatCode>
                <c:ptCount val="3"/>
                <c:pt idx="0">
                  <c:v>23</c:v>
                </c:pt>
                <c:pt idx="1">
                  <c:v>25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94-4BC3-B871-70F79FF8F603}"/>
            </c:ext>
          </c:extLst>
        </c:ser>
        <c:ser>
          <c:idx val="2"/>
          <c:order val="2"/>
          <c:tx>
            <c:v>низкий</c:v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3"/>
              <c:pt idx="0">
                <c:v>2022</c:v>
              </c:pt>
              <c:pt idx="1">
                <c:v>2023</c:v>
              </c:pt>
              <c:pt idx="2">
                <c:v>2024</c:v>
              </c:pt>
            </c:numLit>
          </c:cat>
          <c:val>
            <c:numRef>
              <c:f>Лист1!$A$3:$C$3</c:f>
              <c:numCache>
                <c:formatCode>General</c:formatCode>
                <c:ptCount val="3"/>
                <c:pt idx="0">
                  <c:v>13</c:v>
                </c:pt>
                <c:pt idx="1">
                  <c:v>7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94-4BC3-B871-70F79FF8F6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1359648"/>
        <c:axId val="401356696"/>
        <c:axId val="0"/>
      </c:bar3DChart>
      <c:catAx>
        <c:axId val="401359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356696"/>
        <c:crosses val="autoZero"/>
        <c:auto val="0"/>
        <c:lblAlgn val="ctr"/>
        <c:lblOffset val="100"/>
        <c:noMultiLvlLbl val="0"/>
      </c:catAx>
      <c:valAx>
        <c:axId val="401356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359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6580927384076991E-2"/>
          <c:y val="5.0925925925925923E-2"/>
          <c:w val="0.74551202974628172"/>
          <c:h val="0.8231561679790026"/>
        </c:manualLayout>
      </c:layout>
      <c:bar3DChart>
        <c:barDir val="col"/>
        <c:grouping val="clustered"/>
        <c:varyColors val="0"/>
        <c:ser>
          <c:idx val="0"/>
          <c:order val="0"/>
          <c:tx>
            <c:v>высокий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3"/>
              <c:pt idx="0">
                <c:v>2022</c:v>
              </c:pt>
              <c:pt idx="1">
                <c:v>2023</c:v>
              </c:pt>
              <c:pt idx="2">
                <c:v>2024</c:v>
              </c:pt>
            </c:numLit>
          </c:cat>
          <c:val>
            <c:numRef>
              <c:f>Лист1!$A$1:$C$1</c:f>
              <c:numCache>
                <c:formatCode>General</c:formatCode>
                <c:ptCount val="3"/>
                <c:pt idx="0">
                  <c:v>14</c:v>
                </c:pt>
                <c:pt idx="1">
                  <c:v>11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83-4E4B-B52F-E48D6B5E66E5}"/>
            </c:ext>
          </c:extLst>
        </c:ser>
        <c:ser>
          <c:idx val="1"/>
          <c:order val="1"/>
          <c:tx>
            <c:v>средний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3"/>
              <c:pt idx="0">
                <c:v>2022</c:v>
              </c:pt>
              <c:pt idx="1">
                <c:v>2023</c:v>
              </c:pt>
              <c:pt idx="2">
                <c:v>2024</c:v>
              </c:pt>
            </c:numLit>
          </c:cat>
          <c:val>
            <c:numRef>
              <c:f>Лист1!$A$2:$C$2</c:f>
              <c:numCache>
                <c:formatCode>General</c:formatCode>
                <c:ptCount val="3"/>
                <c:pt idx="0">
                  <c:v>5</c:v>
                </c:pt>
                <c:pt idx="1">
                  <c:v>6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83-4E4B-B52F-E48D6B5E66E5}"/>
            </c:ext>
          </c:extLst>
        </c:ser>
        <c:ser>
          <c:idx val="2"/>
          <c:order val="2"/>
          <c:tx>
            <c:v>низкий</c:v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3"/>
              <c:pt idx="0">
                <c:v>2022</c:v>
              </c:pt>
              <c:pt idx="1">
                <c:v>2023</c:v>
              </c:pt>
              <c:pt idx="2">
                <c:v>2024</c:v>
              </c:pt>
            </c:numLit>
          </c:cat>
          <c:val>
            <c:numRef>
              <c:f>Лист1!$A$3:$C$3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2-EE83-4E4B-B52F-E48D6B5E66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1359648"/>
        <c:axId val="401356696"/>
        <c:axId val="0"/>
      </c:bar3DChart>
      <c:catAx>
        <c:axId val="401359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356696"/>
        <c:crosses val="autoZero"/>
        <c:auto val="0"/>
        <c:lblAlgn val="ctr"/>
        <c:lblOffset val="100"/>
        <c:noMultiLvlLbl val="0"/>
      </c:catAx>
      <c:valAx>
        <c:axId val="401356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359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6580927384076991E-2"/>
          <c:y val="5.0925925925925923E-2"/>
          <c:w val="0.74551202974628172"/>
          <c:h val="0.8231561679790026"/>
        </c:manualLayout>
      </c:layout>
      <c:bar3DChart>
        <c:barDir val="col"/>
        <c:grouping val="clustered"/>
        <c:varyColors val="0"/>
        <c:ser>
          <c:idx val="0"/>
          <c:order val="0"/>
          <c:tx>
            <c:v>высокий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3"/>
              <c:pt idx="0">
                <c:v>2022</c:v>
              </c:pt>
              <c:pt idx="1">
                <c:v>2023</c:v>
              </c:pt>
              <c:pt idx="2">
                <c:v>2024</c:v>
              </c:pt>
            </c:numLit>
          </c:cat>
          <c:val>
            <c:numRef>
              <c:f>Лист1!$A$1:$C$1</c:f>
              <c:numCache>
                <c:formatCode>General</c:formatCode>
                <c:ptCount val="3"/>
                <c:pt idx="0">
                  <c:v>10</c:v>
                </c:pt>
                <c:pt idx="1">
                  <c:v>12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D2-48E8-9905-4649F5D4FCF2}"/>
            </c:ext>
          </c:extLst>
        </c:ser>
        <c:ser>
          <c:idx val="1"/>
          <c:order val="1"/>
          <c:tx>
            <c:v>средний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3"/>
              <c:pt idx="0">
                <c:v>2022</c:v>
              </c:pt>
              <c:pt idx="1">
                <c:v>2023</c:v>
              </c:pt>
              <c:pt idx="2">
                <c:v>2024</c:v>
              </c:pt>
            </c:numLit>
          </c:cat>
          <c:val>
            <c:numRef>
              <c:f>Лист1!$A$2:$C$2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1-E8D2-48E8-9905-4649F5D4FCF2}"/>
            </c:ext>
          </c:extLst>
        </c:ser>
        <c:ser>
          <c:idx val="2"/>
          <c:order val="2"/>
          <c:tx>
            <c:v>низкий</c:v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3"/>
              <c:pt idx="0">
                <c:v>2022</c:v>
              </c:pt>
              <c:pt idx="1">
                <c:v>2023</c:v>
              </c:pt>
              <c:pt idx="2">
                <c:v>2024</c:v>
              </c:pt>
            </c:numLit>
          </c:cat>
          <c:val>
            <c:numRef>
              <c:f>Лист1!$A$3:$C$3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2-E8D2-48E8-9905-4649F5D4FC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1359648"/>
        <c:axId val="401356696"/>
        <c:axId val="0"/>
      </c:bar3DChart>
      <c:catAx>
        <c:axId val="401359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356696"/>
        <c:crosses val="autoZero"/>
        <c:auto val="0"/>
        <c:lblAlgn val="ctr"/>
        <c:lblOffset val="100"/>
        <c:noMultiLvlLbl val="0"/>
      </c:catAx>
      <c:valAx>
        <c:axId val="401356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359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47E26-F41A-400A-8207-BA1AA297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10</Pages>
  <Words>3774</Words>
  <Characters>21514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55</cp:revision>
  <cp:lastPrinted>2025-02-06T06:49:00Z</cp:lastPrinted>
  <dcterms:created xsi:type="dcterms:W3CDTF">2023-01-09T08:38:00Z</dcterms:created>
  <dcterms:modified xsi:type="dcterms:W3CDTF">2025-09-19T07:41:00Z</dcterms:modified>
</cp:coreProperties>
</file>